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E9" w:rsidRDefault="009566E9" w:rsidP="009566E9">
      <w:pPr>
        <w:pStyle w:val="a3"/>
        <w:ind w:left="567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2632627</wp:posOffset>
            </wp:positionH>
            <wp:positionV relativeFrom="paragraph">
              <wp:posOffset>-40972</wp:posOffset>
            </wp:positionV>
            <wp:extent cx="728373" cy="683812"/>
            <wp:effectExtent l="19050" t="0" r="0" b="0"/>
            <wp:wrapNone/>
            <wp:docPr id="7" name="Рисунок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6838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6E9" w:rsidRPr="000169AF" w:rsidRDefault="009566E9" w:rsidP="009566E9">
      <w:pPr>
        <w:pStyle w:val="a3"/>
        <w:jc w:val="both"/>
        <w:rPr>
          <w:sz w:val="20"/>
        </w:rPr>
      </w:pPr>
    </w:p>
    <w:p w:rsidR="009566E9" w:rsidRPr="000169AF" w:rsidRDefault="009566E9" w:rsidP="009566E9">
      <w:pPr>
        <w:pStyle w:val="a5"/>
        <w:ind w:left="42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E9" w:rsidRPr="000169AF" w:rsidRDefault="009566E9" w:rsidP="009566E9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0169AF">
        <w:rPr>
          <w:rFonts w:ascii="Times New Roman" w:hAnsi="Times New Roman" w:cs="Times New Roman"/>
          <w:b/>
          <w:bCs/>
        </w:rPr>
        <w:t>АДМИНИСТРАЦИЯ ХУМАЛАГСКОГО СЕЛЬСКОГО ПОСЕЛЕНИЯ ПРАВОБЕРЕЖНОГО РАЙОНА РЕСПУБЛИКИ СЕВЕРНАЯ   ОСЕТИЯ-АЛАНИЯ</w:t>
      </w:r>
    </w:p>
    <w:p w:rsidR="009566E9" w:rsidRPr="000169AF" w:rsidRDefault="009566E9" w:rsidP="009566E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9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66E9" w:rsidRPr="0012635C" w:rsidRDefault="009566E9" w:rsidP="009566E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6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49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</w:p>
    <w:p w:rsidR="009566E9" w:rsidRPr="0012635C" w:rsidRDefault="004960B9" w:rsidP="009566E9">
      <w:pPr>
        <w:pStyle w:val="a5"/>
        <w:tabs>
          <w:tab w:val="left" w:pos="6753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28.06</w:t>
      </w:r>
      <w:r w:rsidR="009566E9" w:rsidRPr="00126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.2022г.</w:t>
      </w:r>
      <w:r w:rsidR="009566E9" w:rsidRPr="00126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с. Хумалаг</w:t>
      </w:r>
    </w:p>
    <w:p w:rsidR="009566E9" w:rsidRPr="000169AF" w:rsidRDefault="009566E9" w:rsidP="009566E9">
      <w:pPr>
        <w:pStyle w:val="Heading1"/>
        <w:spacing w:line="235" w:lineRule="auto"/>
        <w:ind w:right="3270"/>
        <w:jc w:val="both"/>
        <w:rPr>
          <w:color w:val="363636"/>
          <w:w w:val="95"/>
        </w:rPr>
      </w:pPr>
    </w:p>
    <w:p w:rsidR="009566E9" w:rsidRPr="000169AF" w:rsidRDefault="009566E9" w:rsidP="009566E9">
      <w:pPr>
        <w:pStyle w:val="Heading1"/>
        <w:spacing w:line="235" w:lineRule="auto"/>
        <w:ind w:left="0" w:right="3270"/>
        <w:jc w:val="both"/>
        <w:rPr>
          <w:color w:val="363636"/>
          <w:w w:val="95"/>
        </w:rPr>
      </w:pPr>
    </w:p>
    <w:p w:rsidR="009566E9" w:rsidRPr="000169AF" w:rsidRDefault="009566E9" w:rsidP="009566E9">
      <w:pPr>
        <w:pStyle w:val="Heading1"/>
        <w:spacing w:line="235" w:lineRule="auto"/>
        <w:ind w:left="0" w:right="3270"/>
        <w:jc w:val="both"/>
        <w:rPr>
          <w:b w:val="0"/>
          <w:color w:val="282828"/>
        </w:rPr>
      </w:pPr>
      <w:r w:rsidRPr="009566E9">
        <w:rPr>
          <w:b w:val="0"/>
          <w:color w:val="363636"/>
          <w:w w:val="95"/>
          <w:sz w:val="28"/>
          <w:szCs w:val="28"/>
        </w:rPr>
        <w:t xml:space="preserve">Об </w:t>
      </w:r>
      <w:r w:rsidRPr="009566E9">
        <w:rPr>
          <w:b w:val="0"/>
          <w:color w:val="2B2B2B"/>
          <w:w w:val="95"/>
          <w:sz w:val="28"/>
          <w:szCs w:val="28"/>
        </w:rPr>
        <w:t>утверждении</w:t>
      </w:r>
      <w:r w:rsidRPr="009566E9">
        <w:rPr>
          <w:b w:val="0"/>
          <w:color w:val="2B2B2B"/>
          <w:sz w:val="28"/>
          <w:szCs w:val="28"/>
        </w:rPr>
        <w:t xml:space="preserve"> </w:t>
      </w:r>
      <w:r w:rsidRPr="009566E9">
        <w:rPr>
          <w:b w:val="0"/>
          <w:color w:val="313131"/>
          <w:w w:val="95"/>
          <w:sz w:val="28"/>
          <w:szCs w:val="28"/>
        </w:rPr>
        <w:t xml:space="preserve">Порядка </w:t>
      </w:r>
      <w:r w:rsidRPr="009566E9">
        <w:rPr>
          <w:b w:val="0"/>
          <w:color w:val="2D2D2D"/>
          <w:w w:val="95"/>
          <w:sz w:val="28"/>
          <w:szCs w:val="28"/>
        </w:rPr>
        <w:t xml:space="preserve">ведения </w:t>
      </w:r>
      <w:r w:rsidRPr="009566E9">
        <w:rPr>
          <w:b w:val="0"/>
          <w:color w:val="2B2B2B"/>
          <w:sz w:val="28"/>
          <w:szCs w:val="28"/>
        </w:rPr>
        <w:t>муниципальной</w:t>
      </w:r>
      <w:r w:rsidRPr="009566E9">
        <w:rPr>
          <w:b w:val="0"/>
          <w:color w:val="2B2B2B"/>
          <w:spacing w:val="20"/>
          <w:sz w:val="28"/>
          <w:szCs w:val="28"/>
        </w:rPr>
        <w:t xml:space="preserve"> </w:t>
      </w:r>
      <w:r w:rsidRPr="000169AF">
        <w:rPr>
          <w:b w:val="0"/>
          <w:color w:val="333333"/>
        </w:rPr>
        <w:t xml:space="preserve">долговой </w:t>
      </w:r>
      <w:r w:rsidRPr="000169AF">
        <w:rPr>
          <w:b w:val="0"/>
          <w:color w:val="313131"/>
        </w:rPr>
        <w:t xml:space="preserve">книги </w:t>
      </w:r>
      <w:r w:rsidRPr="000169AF">
        <w:rPr>
          <w:b w:val="0"/>
          <w:color w:val="2B2B2B"/>
        </w:rPr>
        <w:t xml:space="preserve">муниципального </w:t>
      </w:r>
      <w:r w:rsidRPr="000169AF">
        <w:rPr>
          <w:b w:val="0"/>
          <w:color w:val="282828"/>
        </w:rPr>
        <w:t xml:space="preserve">образования </w:t>
      </w:r>
    </w:p>
    <w:p w:rsidR="009566E9" w:rsidRPr="000169AF" w:rsidRDefault="009566E9" w:rsidP="009566E9">
      <w:pPr>
        <w:pStyle w:val="Heading1"/>
        <w:spacing w:line="235" w:lineRule="auto"/>
        <w:ind w:left="0" w:right="3270"/>
        <w:jc w:val="both"/>
        <w:rPr>
          <w:b w:val="0"/>
          <w:color w:val="282828"/>
        </w:rPr>
      </w:pPr>
      <w:r w:rsidRPr="000169AF">
        <w:rPr>
          <w:b w:val="0"/>
          <w:color w:val="282828"/>
        </w:rPr>
        <w:t>Хумалагского сельского поселения</w:t>
      </w:r>
    </w:p>
    <w:p w:rsidR="0024785F" w:rsidRPr="009566E9" w:rsidRDefault="0024785F" w:rsidP="009566E9">
      <w:pPr>
        <w:jc w:val="both"/>
        <w:rPr>
          <w:sz w:val="28"/>
          <w:szCs w:val="28"/>
        </w:rPr>
      </w:pPr>
    </w:p>
    <w:p w:rsidR="009566E9" w:rsidRPr="009566E9" w:rsidRDefault="009566E9" w:rsidP="00F36BFE">
      <w:pPr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566E9">
        <w:rPr>
          <w:rFonts w:ascii="Times New Roman" w:hAnsi="Times New Roman" w:cs="Times New Roman"/>
          <w:color w:val="3B3B3B"/>
          <w:sz w:val="28"/>
          <w:szCs w:val="28"/>
        </w:rPr>
        <w:t>В</w:t>
      </w:r>
      <w:r w:rsidRPr="009566E9">
        <w:rPr>
          <w:rFonts w:ascii="Times New Roman" w:hAnsi="Times New Roman" w:cs="Times New Roman"/>
          <w:color w:val="3B3B3B"/>
          <w:spacing w:val="-9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43434"/>
          <w:sz w:val="28"/>
          <w:szCs w:val="28"/>
        </w:rPr>
        <w:t>соответствии со</w:t>
      </w:r>
      <w:r w:rsidRPr="009566E9">
        <w:rPr>
          <w:rFonts w:ascii="Times New Roman" w:hAnsi="Times New Roman" w:cs="Times New Roman"/>
          <w:color w:val="343434"/>
          <w:spacing w:val="-7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A3A3A"/>
          <w:sz w:val="28"/>
          <w:szCs w:val="28"/>
        </w:rPr>
        <w:t xml:space="preserve">статьей </w:t>
      </w:r>
      <w:r w:rsidRPr="009566E9">
        <w:rPr>
          <w:rFonts w:ascii="Times New Roman" w:hAnsi="Times New Roman" w:cs="Times New Roman"/>
          <w:color w:val="3B3B3B"/>
          <w:sz w:val="28"/>
          <w:szCs w:val="28"/>
        </w:rPr>
        <w:t xml:space="preserve">120, </w:t>
      </w:r>
      <w:r w:rsidRPr="009566E9">
        <w:rPr>
          <w:rFonts w:ascii="Times New Roman" w:hAnsi="Times New Roman" w:cs="Times New Roman"/>
          <w:color w:val="383838"/>
          <w:sz w:val="28"/>
          <w:szCs w:val="28"/>
        </w:rPr>
        <w:t>частью</w:t>
      </w:r>
      <w:r w:rsidRPr="009566E9">
        <w:rPr>
          <w:rFonts w:ascii="Times New Roman" w:hAnsi="Times New Roman" w:cs="Times New Roman"/>
          <w:color w:val="383838"/>
          <w:spacing w:val="-4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43434"/>
          <w:sz w:val="28"/>
          <w:szCs w:val="28"/>
        </w:rPr>
        <w:t>2</w:t>
      </w:r>
      <w:r w:rsidRPr="009566E9">
        <w:rPr>
          <w:rFonts w:ascii="Times New Roman" w:hAnsi="Times New Roman" w:cs="Times New Roman"/>
          <w:color w:val="343434"/>
          <w:spacing w:val="-11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33333"/>
          <w:sz w:val="28"/>
          <w:szCs w:val="28"/>
        </w:rPr>
        <w:t>статьи</w:t>
      </w:r>
      <w:r w:rsidRPr="009566E9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83838"/>
          <w:sz w:val="28"/>
          <w:szCs w:val="28"/>
        </w:rPr>
        <w:t>121</w:t>
      </w:r>
      <w:r w:rsidRPr="009566E9">
        <w:rPr>
          <w:rFonts w:ascii="Times New Roman" w:hAnsi="Times New Roman" w:cs="Times New Roman"/>
          <w:color w:val="383838"/>
          <w:spacing w:val="-5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33333"/>
          <w:sz w:val="28"/>
          <w:szCs w:val="28"/>
        </w:rPr>
        <w:t xml:space="preserve">Бюджетного </w:t>
      </w:r>
      <w:r w:rsidRPr="009566E9">
        <w:rPr>
          <w:rFonts w:ascii="Times New Roman" w:hAnsi="Times New Roman" w:cs="Times New Roman"/>
          <w:color w:val="343434"/>
          <w:sz w:val="28"/>
          <w:szCs w:val="28"/>
        </w:rPr>
        <w:t xml:space="preserve">кодекса </w:t>
      </w:r>
      <w:r w:rsidRPr="009566E9">
        <w:rPr>
          <w:rFonts w:ascii="Times New Roman" w:hAnsi="Times New Roman" w:cs="Times New Roman"/>
          <w:color w:val="383838"/>
          <w:sz w:val="28"/>
          <w:szCs w:val="28"/>
        </w:rPr>
        <w:t xml:space="preserve">Российской </w:t>
      </w:r>
      <w:r w:rsidRPr="009566E9">
        <w:rPr>
          <w:rFonts w:ascii="Times New Roman" w:hAnsi="Times New Roman" w:cs="Times New Roman"/>
          <w:color w:val="2F2F2F"/>
          <w:sz w:val="28"/>
          <w:szCs w:val="28"/>
        </w:rPr>
        <w:t xml:space="preserve">Федерации, </w:t>
      </w:r>
      <w:r w:rsidRPr="009566E9">
        <w:rPr>
          <w:rFonts w:ascii="Times New Roman" w:hAnsi="Times New Roman" w:cs="Times New Roman"/>
          <w:color w:val="3D3D3D"/>
          <w:sz w:val="28"/>
          <w:szCs w:val="28"/>
        </w:rPr>
        <w:t xml:space="preserve">Положением </w:t>
      </w:r>
      <w:r w:rsidRPr="009566E9">
        <w:rPr>
          <w:rFonts w:ascii="Times New Roman" w:hAnsi="Times New Roman" w:cs="Times New Roman"/>
          <w:color w:val="424242"/>
          <w:sz w:val="28"/>
          <w:szCs w:val="28"/>
        </w:rPr>
        <w:t>о</w:t>
      </w:r>
      <w:r w:rsidRPr="009566E9">
        <w:rPr>
          <w:rFonts w:ascii="Times New Roman" w:hAnsi="Times New Roman" w:cs="Times New Roman"/>
          <w:color w:val="424242"/>
          <w:spacing w:val="-5"/>
          <w:sz w:val="28"/>
          <w:szCs w:val="28"/>
        </w:rPr>
        <w:t xml:space="preserve"> </w:t>
      </w:r>
      <w:r w:rsidRPr="009566E9">
        <w:rPr>
          <w:rFonts w:ascii="Times New Roman" w:hAnsi="Times New Roman" w:cs="Times New Roman"/>
          <w:color w:val="343434"/>
          <w:sz w:val="28"/>
          <w:szCs w:val="28"/>
        </w:rPr>
        <w:t xml:space="preserve">бюджетном </w:t>
      </w:r>
      <w:r w:rsidRPr="009566E9">
        <w:rPr>
          <w:rFonts w:ascii="Times New Roman" w:hAnsi="Times New Roman" w:cs="Times New Roman"/>
          <w:color w:val="2D2D2D"/>
          <w:sz w:val="28"/>
          <w:szCs w:val="28"/>
        </w:rPr>
        <w:t xml:space="preserve">процессе </w:t>
      </w:r>
      <w:r w:rsidRPr="009566E9">
        <w:rPr>
          <w:rFonts w:ascii="Times New Roman" w:hAnsi="Times New Roman" w:cs="Times New Roman"/>
          <w:color w:val="2A2A2A"/>
          <w:sz w:val="28"/>
          <w:szCs w:val="28"/>
        </w:rPr>
        <w:t xml:space="preserve">муниципального </w:t>
      </w:r>
      <w:r w:rsidRPr="009566E9">
        <w:rPr>
          <w:rFonts w:ascii="Times New Roman" w:hAnsi="Times New Roman" w:cs="Times New Roman"/>
          <w:color w:val="363636"/>
          <w:sz w:val="28"/>
          <w:szCs w:val="28"/>
        </w:rPr>
        <w:t xml:space="preserve">образования </w:t>
      </w:r>
      <w:proofErr w:type="spellStart"/>
      <w:r w:rsidRPr="009566E9">
        <w:rPr>
          <w:rFonts w:ascii="Times New Roman" w:hAnsi="Times New Roman" w:cs="Times New Roman"/>
          <w:color w:val="363636"/>
          <w:sz w:val="28"/>
          <w:szCs w:val="28"/>
        </w:rPr>
        <w:t>Хумалаг</w:t>
      </w:r>
      <w:r w:rsidR="00AE7B11">
        <w:rPr>
          <w:rFonts w:ascii="Times New Roman" w:hAnsi="Times New Roman" w:cs="Times New Roman"/>
          <w:color w:val="363636"/>
          <w:sz w:val="28"/>
          <w:szCs w:val="28"/>
        </w:rPr>
        <w:t>с</w:t>
      </w:r>
      <w:r w:rsidRPr="009566E9">
        <w:rPr>
          <w:rFonts w:ascii="Times New Roman" w:hAnsi="Times New Roman" w:cs="Times New Roman"/>
          <w:color w:val="363636"/>
          <w:sz w:val="28"/>
          <w:szCs w:val="28"/>
        </w:rPr>
        <w:t>ко</w:t>
      </w:r>
      <w:r w:rsidR="0012635C">
        <w:rPr>
          <w:rFonts w:ascii="Times New Roman" w:hAnsi="Times New Roman" w:cs="Times New Roman"/>
          <w:color w:val="363636"/>
          <w:sz w:val="28"/>
          <w:szCs w:val="28"/>
        </w:rPr>
        <w:t>е</w:t>
      </w:r>
      <w:proofErr w:type="spellEnd"/>
      <w:r w:rsidRPr="009566E9">
        <w:rPr>
          <w:rFonts w:ascii="Times New Roman" w:hAnsi="Times New Roman" w:cs="Times New Roman"/>
          <w:color w:val="363636"/>
          <w:sz w:val="28"/>
          <w:szCs w:val="28"/>
        </w:rPr>
        <w:t xml:space="preserve"> сельско</w:t>
      </w:r>
      <w:r w:rsidR="0012635C">
        <w:rPr>
          <w:rFonts w:ascii="Times New Roman" w:hAnsi="Times New Roman" w:cs="Times New Roman"/>
          <w:color w:val="363636"/>
          <w:sz w:val="28"/>
          <w:szCs w:val="28"/>
        </w:rPr>
        <w:t>е</w:t>
      </w:r>
      <w:r w:rsidRPr="009566E9">
        <w:rPr>
          <w:rFonts w:ascii="Times New Roman" w:hAnsi="Times New Roman" w:cs="Times New Roman"/>
          <w:color w:val="363636"/>
          <w:sz w:val="28"/>
          <w:szCs w:val="28"/>
        </w:rPr>
        <w:t xml:space="preserve"> поселени</w:t>
      </w:r>
      <w:r w:rsidR="0012635C">
        <w:rPr>
          <w:rFonts w:ascii="Times New Roman" w:hAnsi="Times New Roman" w:cs="Times New Roman"/>
          <w:color w:val="363636"/>
          <w:sz w:val="28"/>
          <w:szCs w:val="28"/>
        </w:rPr>
        <w:t>е</w:t>
      </w:r>
      <w:r w:rsidRPr="009566E9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r w:rsidRPr="009566E9">
        <w:rPr>
          <w:rFonts w:ascii="Times New Roman" w:hAnsi="Times New Roman" w:cs="Times New Roman"/>
          <w:color w:val="333333"/>
          <w:sz w:val="28"/>
          <w:szCs w:val="28"/>
        </w:rPr>
        <w:t xml:space="preserve">Уставом </w:t>
      </w:r>
      <w:r w:rsidRPr="009566E9">
        <w:rPr>
          <w:rFonts w:ascii="Times New Roman" w:hAnsi="Times New Roman" w:cs="Times New Roman"/>
          <w:color w:val="313131"/>
          <w:sz w:val="28"/>
          <w:szCs w:val="28"/>
        </w:rPr>
        <w:t xml:space="preserve">муниципального </w:t>
      </w:r>
      <w:r w:rsidRPr="009566E9">
        <w:rPr>
          <w:rFonts w:ascii="Times New Roman" w:hAnsi="Times New Roman" w:cs="Times New Roman"/>
          <w:color w:val="363636"/>
          <w:sz w:val="28"/>
          <w:szCs w:val="28"/>
        </w:rPr>
        <w:t>образования Хумалагского сельского поселения</w:t>
      </w:r>
    </w:p>
    <w:p w:rsidR="009566E9" w:rsidRPr="009566E9" w:rsidRDefault="009566E9" w:rsidP="009566E9">
      <w:pPr>
        <w:pStyle w:val="a3"/>
        <w:ind w:left="4407" w:right="2733"/>
        <w:jc w:val="both"/>
        <w:rPr>
          <w:sz w:val="28"/>
          <w:szCs w:val="28"/>
        </w:rPr>
      </w:pPr>
      <w:r w:rsidRPr="009566E9">
        <w:rPr>
          <w:color w:val="333333"/>
          <w:spacing w:val="-2"/>
          <w:sz w:val="28"/>
          <w:szCs w:val="28"/>
        </w:rPr>
        <w:t>постановляю:</w:t>
      </w:r>
    </w:p>
    <w:p w:rsidR="009566E9" w:rsidRPr="009566E9" w:rsidRDefault="009566E9" w:rsidP="009566E9">
      <w:pPr>
        <w:pStyle w:val="a3"/>
        <w:spacing w:before="1"/>
        <w:jc w:val="both"/>
        <w:rPr>
          <w:sz w:val="28"/>
          <w:szCs w:val="28"/>
        </w:rPr>
      </w:pPr>
    </w:p>
    <w:p w:rsidR="009566E9" w:rsidRPr="009566E9" w:rsidRDefault="009566E9" w:rsidP="009566E9">
      <w:pPr>
        <w:pStyle w:val="a6"/>
        <w:numPr>
          <w:ilvl w:val="0"/>
          <w:numId w:val="1"/>
        </w:numPr>
        <w:tabs>
          <w:tab w:val="left" w:pos="2322"/>
          <w:tab w:val="left" w:pos="6711"/>
        </w:tabs>
        <w:spacing w:before="1" w:line="235" w:lineRule="auto"/>
        <w:ind w:left="709" w:right="145" w:firstLine="1132"/>
        <w:jc w:val="both"/>
        <w:rPr>
          <w:color w:val="424242"/>
          <w:sz w:val="28"/>
          <w:szCs w:val="28"/>
        </w:rPr>
      </w:pPr>
      <w:r w:rsidRPr="009566E9">
        <w:rPr>
          <w:color w:val="363636"/>
          <w:sz w:val="28"/>
          <w:szCs w:val="28"/>
        </w:rPr>
        <w:t xml:space="preserve">Утвердить </w:t>
      </w:r>
      <w:r w:rsidRPr="009566E9">
        <w:rPr>
          <w:color w:val="383838"/>
          <w:sz w:val="28"/>
          <w:szCs w:val="28"/>
        </w:rPr>
        <w:t xml:space="preserve">Порядок ведения </w:t>
      </w:r>
      <w:r w:rsidRPr="009566E9">
        <w:rPr>
          <w:color w:val="313131"/>
          <w:sz w:val="28"/>
          <w:szCs w:val="28"/>
        </w:rPr>
        <w:t xml:space="preserve">муниципальной </w:t>
      </w:r>
      <w:r w:rsidRPr="009566E9">
        <w:rPr>
          <w:color w:val="383838"/>
          <w:sz w:val="28"/>
          <w:szCs w:val="28"/>
        </w:rPr>
        <w:t xml:space="preserve">долговой книги </w:t>
      </w:r>
      <w:r w:rsidRPr="009566E9">
        <w:rPr>
          <w:color w:val="343434"/>
          <w:sz w:val="28"/>
          <w:szCs w:val="28"/>
        </w:rPr>
        <w:t>муниципального образования</w:t>
      </w:r>
      <w:r w:rsidRPr="009566E9">
        <w:rPr>
          <w:color w:val="343434"/>
          <w:spacing w:val="60"/>
          <w:sz w:val="28"/>
          <w:szCs w:val="28"/>
        </w:rPr>
        <w:t xml:space="preserve"> </w:t>
      </w:r>
      <w:r w:rsidRPr="009566E9">
        <w:rPr>
          <w:color w:val="343434"/>
          <w:sz w:val="28"/>
          <w:szCs w:val="28"/>
        </w:rPr>
        <w:t>Хумалагско</w:t>
      </w:r>
      <w:r w:rsidR="001756B4">
        <w:rPr>
          <w:color w:val="343434"/>
          <w:sz w:val="28"/>
          <w:szCs w:val="28"/>
        </w:rPr>
        <w:t>го</w:t>
      </w:r>
      <w:r w:rsidR="00FB444E">
        <w:rPr>
          <w:color w:val="343434"/>
          <w:sz w:val="28"/>
          <w:szCs w:val="28"/>
        </w:rPr>
        <w:t xml:space="preserve"> </w:t>
      </w:r>
      <w:r w:rsidRPr="009566E9">
        <w:rPr>
          <w:color w:val="343434"/>
          <w:sz w:val="28"/>
          <w:szCs w:val="28"/>
        </w:rPr>
        <w:t>сельско</w:t>
      </w:r>
      <w:r w:rsidR="001756B4">
        <w:rPr>
          <w:color w:val="343434"/>
          <w:sz w:val="28"/>
          <w:szCs w:val="28"/>
        </w:rPr>
        <w:t>го</w:t>
      </w:r>
      <w:r w:rsidRPr="009566E9">
        <w:rPr>
          <w:color w:val="343434"/>
          <w:sz w:val="28"/>
          <w:szCs w:val="28"/>
        </w:rPr>
        <w:t xml:space="preserve"> пос</w:t>
      </w:r>
      <w:r>
        <w:rPr>
          <w:color w:val="343434"/>
          <w:sz w:val="28"/>
          <w:szCs w:val="28"/>
        </w:rPr>
        <w:t>е</w:t>
      </w:r>
      <w:r w:rsidRPr="009566E9">
        <w:rPr>
          <w:color w:val="343434"/>
          <w:sz w:val="28"/>
          <w:szCs w:val="28"/>
        </w:rPr>
        <w:t>лени</w:t>
      </w:r>
      <w:r w:rsidR="001756B4">
        <w:rPr>
          <w:color w:val="343434"/>
          <w:sz w:val="28"/>
          <w:szCs w:val="28"/>
        </w:rPr>
        <w:t>я</w:t>
      </w:r>
      <w:r w:rsidR="0012635C">
        <w:rPr>
          <w:color w:val="343434"/>
          <w:sz w:val="28"/>
          <w:szCs w:val="28"/>
        </w:rPr>
        <w:t xml:space="preserve"> </w:t>
      </w:r>
      <w:r w:rsidRPr="009566E9">
        <w:rPr>
          <w:color w:val="424242"/>
          <w:spacing w:val="-2"/>
          <w:sz w:val="28"/>
          <w:szCs w:val="28"/>
        </w:rPr>
        <w:t>в</w:t>
      </w:r>
      <w:r w:rsidRPr="009566E9">
        <w:rPr>
          <w:color w:val="424242"/>
          <w:spacing w:val="-11"/>
          <w:sz w:val="28"/>
          <w:szCs w:val="28"/>
        </w:rPr>
        <w:t xml:space="preserve"> </w:t>
      </w:r>
      <w:r w:rsidRPr="009566E9">
        <w:rPr>
          <w:color w:val="383838"/>
          <w:spacing w:val="-2"/>
          <w:sz w:val="28"/>
          <w:szCs w:val="28"/>
        </w:rPr>
        <w:t>соответствии</w:t>
      </w:r>
      <w:r w:rsidRPr="009566E9">
        <w:rPr>
          <w:color w:val="383838"/>
          <w:spacing w:val="11"/>
          <w:sz w:val="28"/>
          <w:szCs w:val="28"/>
        </w:rPr>
        <w:t xml:space="preserve"> </w:t>
      </w:r>
      <w:r w:rsidRPr="009566E9">
        <w:rPr>
          <w:color w:val="3D3D3D"/>
          <w:spacing w:val="-2"/>
          <w:sz w:val="28"/>
          <w:szCs w:val="28"/>
        </w:rPr>
        <w:t>с</w:t>
      </w:r>
      <w:r w:rsidRPr="009566E9">
        <w:rPr>
          <w:color w:val="3D3D3D"/>
          <w:spacing w:val="-5"/>
          <w:sz w:val="28"/>
          <w:szCs w:val="28"/>
        </w:rPr>
        <w:t xml:space="preserve"> </w:t>
      </w:r>
      <w:r w:rsidRPr="009566E9">
        <w:rPr>
          <w:color w:val="363636"/>
          <w:spacing w:val="-2"/>
          <w:sz w:val="28"/>
          <w:szCs w:val="28"/>
        </w:rPr>
        <w:t>приложением</w:t>
      </w:r>
      <w:r>
        <w:rPr>
          <w:color w:val="363636"/>
          <w:spacing w:val="-2"/>
          <w:sz w:val="28"/>
          <w:szCs w:val="28"/>
        </w:rPr>
        <w:t xml:space="preserve"> </w:t>
      </w:r>
      <w:r w:rsidRPr="009566E9">
        <w:rPr>
          <w:color w:val="414141"/>
          <w:w w:val="95"/>
          <w:sz w:val="28"/>
          <w:szCs w:val="28"/>
        </w:rPr>
        <w:t>№</w:t>
      </w:r>
      <w:r w:rsidRPr="009566E9">
        <w:rPr>
          <w:color w:val="414141"/>
          <w:spacing w:val="38"/>
          <w:sz w:val="28"/>
          <w:szCs w:val="28"/>
        </w:rPr>
        <w:t xml:space="preserve"> </w:t>
      </w:r>
      <w:r w:rsidRPr="009566E9">
        <w:rPr>
          <w:color w:val="383838"/>
          <w:w w:val="95"/>
          <w:sz w:val="28"/>
          <w:szCs w:val="28"/>
        </w:rPr>
        <w:t>1</w:t>
      </w:r>
      <w:r w:rsidRPr="009566E9">
        <w:rPr>
          <w:color w:val="383838"/>
          <w:spacing w:val="-6"/>
          <w:w w:val="95"/>
          <w:sz w:val="28"/>
          <w:szCs w:val="28"/>
        </w:rPr>
        <w:t xml:space="preserve"> </w:t>
      </w:r>
      <w:r w:rsidRPr="009566E9">
        <w:rPr>
          <w:color w:val="3F3F3F"/>
          <w:w w:val="95"/>
          <w:sz w:val="28"/>
          <w:szCs w:val="28"/>
        </w:rPr>
        <w:t>к</w:t>
      </w:r>
      <w:r w:rsidRPr="009566E9">
        <w:rPr>
          <w:color w:val="3F3F3F"/>
          <w:spacing w:val="-8"/>
          <w:w w:val="95"/>
          <w:sz w:val="28"/>
          <w:szCs w:val="28"/>
        </w:rPr>
        <w:t xml:space="preserve"> </w:t>
      </w:r>
      <w:r w:rsidRPr="009566E9">
        <w:rPr>
          <w:color w:val="333333"/>
          <w:w w:val="95"/>
          <w:sz w:val="28"/>
          <w:szCs w:val="28"/>
        </w:rPr>
        <w:t>настоящему</w:t>
      </w:r>
      <w:r w:rsidRPr="009566E9">
        <w:rPr>
          <w:color w:val="333333"/>
          <w:spacing w:val="12"/>
          <w:sz w:val="28"/>
          <w:szCs w:val="28"/>
        </w:rPr>
        <w:t xml:space="preserve"> </w:t>
      </w:r>
      <w:r w:rsidRPr="009566E9">
        <w:rPr>
          <w:color w:val="2D2D2D"/>
          <w:spacing w:val="-2"/>
          <w:w w:val="95"/>
          <w:sz w:val="28"/>
          <w:szCs w:val="28"/>
        </w:rPr>
        <w:t>постановлению.</w:t>
      </w:r>
    </w:p>
    <w:p w:rsidR="009566E9" w:rsidRPr="009566E9" w:rsidRDefault="009566E9" w:rsidP="009566E9">
      <w:pPr>
        <w:pStyle w:val="a6"/>
        <w:numPr>
          <w:ilvl w:val="0"/>
          <w:numId w:val="1"/>
        </w:numPr>
        <w:tabs>
          <w:tab w:val="left" w:pos="2187"/>
          <w:tab w:val="left" w:pos="4334"/>
        </w:tabs>
        <w:spacing w:before="6" w:line="232" w:lineRule="auto"/>
        <w:ind w:left="709" w:right="130" w:firstLine="1132"/>
        <w:jc w:val="both"/>
        <w:rPr>
          <w:color w:val="3B3B3B"/>
          <w:sz w:val="28"/>
          <w:szCs w:val="28"/>
        </w:rPr>
      </w:pPr>
      <w:r w:rsidRPr="009566E9">
        <w:rPr>
          <w:color w:val="2D2D2D"/>
          <w:sz w:val="28"/>
          <w:szCs w:val="28"/>
        </w:rPr>
        <w:t xml:space="preserve">Утвердить </w:t>
      </w:r>
      <w:r w:rsidRPr="009566E9">
        <w:rPr>
          <w:color w:val="363636"/>
          <w:sz w:val="28"/>
          <w:szCs w:val="28"/>
        </w:rPr>
        <w:t xml:space="preserve">Форму муниципальной </w:t>
      </w:r>
      <w:r w:rsidRPr="009566E9">
        <w:rPr>
          <w:color w:val="343434"/>
          <w:sz w:val="28"/>
          <w:szCs w:val="28"/>
        </w:rPr>
        <w:t>долговой книги муниципального образования Хумалагско</w:t>
      </w:r>
      <w:r w:rsidR="001756B4">
        <w:rPr>
          <w:color w:val="343434"/>
          <w:sz w:val="28"/>
          <w:szCs w:val="28"/>
        </w:rPr>
        <w:t>го</w:t>
      </w:r>
      <w:r w:rsidRPr="009566E9">
        <w:rPr>
          <w:color w:val="343434"/>
          <w:sz w:val="28"/>
          <w:szCs w:val="28"/>
        </w:rPr>
        <w:t xml:space="preserve"> сельско</w:t>
      </w:r>
      <w:r w:rsidR="001756B4">
        <w:rPr>
          <w:color w:val="343434"/>
          <w:sz w:val="28"/>
          <w:szCs w:val="28"/>
        </w:rPr>
        <w:t>го</w:t>
      </w:r>
      <w:r w:rsidRPr="009566E9">
        <w:rPr>
          <w:color w:val="343434"/>
          <w:sz w:val="28"/>
          <w:szCs w:val="28"/>
        </w:rPr>
        <w:t xml:space="preserve"> поселени</w:t>
      </w:r>
      <w:r w:rsidR="001756B4">
        <w:rPr>
          <w:color w:val="343434"/>
          <w:sz w:val="28"/>
          <w:szCs w:val="28"/>
        </w:rPr>
        <w:t>я</w:t>
      </w:r>
      <w:r w:rsidRPr="009566E9">
        <w:rPr>
          <w:color w:val="343434"/>
          <w:sz w:val="28"/>
          <w:szCs w:val="28"/>
        </w:rPr>
        <w:t xml:space="preserve"> </w:t>
      </w:r>
      <w:r w:rsidRPr="009566E9">
        <w:rPr>
          <w:color w:val="414141"/>
          <w:sz w:val="28"/>
          <w:szCs w:val="28"/>
        </w:rPr>
        <w:t xml:space="preserve">в </w:t>
      </w:r>
      <w:r w:rsidRPr="009566E9">
        <w:rPr>
          <w:color w:val="343434"/>
          <w:sz w:val="28"/>
          <w:szCs w:val="28"/>
        </w:rPr>
        <w:t xml:space="preserve">соответствии </w:t>
      </w:r>
      <w:r w:rsidRPr="009566E9">
        <w:rPr>
          <w:color w:val="313131"/>
          <w:sz w:val="28"/>
          <w:szCs w:val="28"/>
        </w:rPr>
        <w:t xml:space="preserve">с </w:t>
      </w:r>
      <w:r w:rsidRPr="009566E9">
        <w:rPr>
          <w:color w:val="363636"/>
          <w:sz w:val="28"/>
          <w:szCs w:val="28"/>
        </w:rPr>
        <w:t>приложением №</w:t>
      </w:r>
      <w:r w:rsidRPr="009566E9">
        <w:rPr>
          <w:color w:val="363636"/>
          <w:spacing w:val="40"/>
          <w:sz w:val="28"/>
          <w:szCs w:val="28"/>
        </w:rPr>
        <w:t xml:space="preserve"> </w:t>
      </w:r>
      <w:r w:rsidRPr="009566E9">
        <w:rPr>
          <w:color w:val="424242"/>
          <w:sz w:val="28"/>
          <w:szCs w:val="28"/>
        </w:rPr>
        <w:t xml:space="preserve">2 </w:t>
      </w:r>
      <w:r w:rsidRPr="009566E9">
        <w:rPr>
          <w:color w:val="3F3F3F"/>
          <w:sz w:val="28"/>
          <w:szCs w:val="28"/>
        </w:rPr>
        <w:t xml:space="preserve">к </w:t>
      </w:r>
      <w:r w:rsidRPr="009566E9">
        <w:rPr>
          <w:color w:val="363636"/>
          <w:sz w:val="28"/>
          <w:szCs w:val="28"/>
        </w:rPr>
        <w:t xml:space="preserve">настоящему </w:t>
      </w:r>
      <w:r w:rsidRPr="009566E9">
        <w:rPr>
          <w:color w:val="363636"/>
          <w:spacing w:val="-2"/>
          <w:sz w:val="28"/>
          <w:szCs w:val="28"/>
        </w:rPr>
        <w:t>постановлению.</w:t>
      </w:r>
    </w:p>
    <w:p w:rsidR="009566E9" w:rsidRPr="009566E9" w:rsidRDefault="009566E9" w:rsidP="009566E9">
      <w:pPr>
        <w:pStyle w:val="a6"/>
        <w:numPr>
          <w:ilvl w:val="0"/>
          <w:numId w:val="1"/>
        </w:numPr>
        <w:tabs>
          <w:tab w:val="left" w:pos="2180"/>
        </w:tabs>
        <w:spacing w:line="303" w:lineRule="exact"/>
        <w:ind w:left="709" w:firstLine="1132"/>
        <w:jc w:val="both"/>
        <w:rPr>
          <w:color w:val="3D3D3D"/>
          <w:sz w:val="28"/>
          <w:szCs w:val="28"/>
        </w:rPr>
      </w:pPr>
      <w:proofErr w:type="gramStart"/>
      <w:r w:rsidRPr="009566E9">
        <w:rPr>
          <w:color w:val="383838"/>
          <w:spacing w:val="-2"/>
          <w:sz w:val="28"/>
          <w:szCs w:val="28"/>
        </w:rPr>
        <w:t>Контроль</w:t>
      </w:r>
      <w:r w:rsidRPr="009566E9">
        <w:rPr>
          <w:color w:val="383838"/>
          <w:spacing w:val="53"/>
          <w:sz w:val="28"/>
          <w:szCs w:val="28"/>
        </w:rPr>
        <w:t xml:space="preserve"> </w:t>
      </w:r>
      <w:r w:rsidRPr="009566E9">
        <w:rPr>
          <w:color w:val="343434"/>
          <w:spacing w:val="-2"/>
          <w:sz w:val="28"/>
          <w:szCs w:val="28"/>
        </w:rPr>
        <w:t>за</w:t>
      </w:r>
      <w:proofErr w:type="gramEnd"/>
      <w:r w:rsidRPr="009566E9">
        <w:rPr>
          <w:color w:val="343434"/>
          <w:spacing w:val="40"/>
          <w:sz w:val="28"/>
          <w:szCs w:val="28"/>
        </w:rPr>
        <w:t xml:space="preserve"> </w:t>
      </w:r>
      <w:r w:rsidRPr="009566E9">
        <w:rPr>
          <w:color w:val="343434"/>
          <w:spacing w:val="-2"/>
          <w:sz w:val="28"/>
          <w:szCs w:val="28"/>
        </w:rPr>
        <w:t>исполнением</w:t>
      </w:r>
      <w:r w:rsidRPr="009566E9">
        <w:rPr>
          <w:color w:val="343434"/>
          <w:spacing w:val="53"/>
          <w:sz w:val="28"/>
          <w:szCs w:val="28"/>
        </w:rPr>
        <w:t xml:space="preserve"> </w:t>
      </w:r>
      <w:r w:rsidRPr="009566E9">
        <w:rPr>
          <w:color w:val="363636"/>
          <w:spacing w:val="-2"/>
          <w:sz w:val="28"/>
          <w:szCs w:val="28"/>
        </w:rPr>
        <w:t>настоящего</w:t>
      </w:r>
      <w:r w:rsidRPr="009566E9">
        <w:rPr>
          <w:color w:val="363636"/>
          <w:spacing w:val="59"/>
          <w:sz w:val="28"/>
          <w:szCs w:val="28"/>
        </w:rPr>
        <w:t xml:space="preserve"> </w:t>
      </w:r>
      <w:r w:rsidRPr="009566E9">
        <w:rPr>
          <w:color w:val="313131"/>
          <w:spacing w:val="-2"/>
          <w:sz w:val="28"/>
          <w:szCs w:val="28"/>
        </w:rPr>
        <w:t>постановления</w:t>
      </w:r>
      <w:r w:rsidRPr="009566E9">
        <w:rPr>
          <w:color w:val="313131"/>
          <w:spacing w:val="64"/>
          <w:sz w:val="28"/>
          <w:szCs w:val="28"/>
        </w:rPr>
        <w:t xml:space="preserve"> </w:t>
      </w:r>
      <w:r>
        <w:rPr>
          <w:color w:val="343434"/>
          <w:spacing w:val="-2"/>
          <w:sz w:val="28"/>
          <w:szCs w:val="28"/>
        </w:rPr>
        <w:t>оставляю за собой.</w:t>
      </w:r>
    </w:p>
    <w:p w:rsidR="009566E9" w:rsidRPr="009566E9" w:rsidRDefault="009566E9" w:rsidP="009566E9">
      <w:pPr>
        <w:pStyle w:val="a6"/>
        <w:numPr>
          <w:ilvl w:val="0"/>
          <w:numId w:val="1"/>
        </w:numPr>
        <w:tabs>
          <w:tab w:val="left" w:pos="2162"/>
          <w:tab w:val="left" w:pos="7475"/>
        </w:tabs>
        <w:spacing w:before="23" w:line="235" w:lineRule="auto"/>
        <w:ind w:left="1177" w:right="169" w:firstLine="663"/>
        <w:jc w:val="both"/>
        <w:rPr>
          <w:color w:val="484848"/>
          <w:sz w:val="28"/>
          <w:szCs w:val="28"/>
        </w:rPr>
      </w:pPr>
      <w:r w:rsidRPr="009566E9">
        <w:rPr>
          <w:color w:val="383838"/>
          <w:sz w:val="28"/>
          <w:szCs w:val="28"/>
        </w:rPr>
        <w:t xml:space="preserve">Настоящее </w:t>
      </w:r>
      <w:r w:rsidRPr="009566E9">
        <w:rPr>
          <w:color w:val="313131"/>
          <w:sz w:val="28"/>
          <w:szCs w:val="28"/>
        </w:rPr>
        <w:t xml:space="preserve">постановление </w:t>
      </w:r>
      <w:r w:rsidRPr="009566E9">
        <w:rPr>
          <w:color w:val="383838"/>
          <w:sz w:val="28"/>
          <w:szCs w:val="28"/>
        </w:rPr>
        <w:t xml:space="preserve">вступает </w:t>
      </w:r>
      <w:r w:rsidRPr="009566E9">
        <w:rPr>
          <w:color w:val="3D3D3D"/>
          <w:sz w:val="28"/>
          <w:szCs w:val="28"/>
        </w:rPr>
        <w:t xml:space="preserve">в </w:t>
      </w:r>
      <w:r w:rsidRPr="009566E9">
        <w:rPr>
          <w:color w:val="363636"/>
          <w:sz w:val="28"/>
          <w:szCs w:val="28"/>
        </w:rPr>
        <w:t xml:space="preserve">силу </w:t>
      </w:r>
      <w:r w:rsidRPr="009566E9">
        <w:rPr>
          <w:color w:val="2F2F2F"/>
          <w:sz w:val="28"/>
          <w:szCs w:val="28"/>
        </w:rPr>
        <w:t xml:space="preserve">после </w:t>
      </w:r>
      <w:r w:rsidRPr="009566E9">
        <w:rPr>
          <w:color w:val="383838"/>
          <w:sz w:val="28"/>
          <w:szCs w:val="28"/>
        </w:rPr>
        <w:t xml:space="preserve">его </w:t>
      </w:r>
      <w:r w:rsidRPr="009566E9">
        <w:rPr>
          <w:color w:val="3B3B3B"/>
          <w:sz w:val="28"/>
          <w:szCs w:val="28"/>
        </w:rPr>
        <w:t xml:space="preserve">официального </w:t>
      </w:r>
      <w:r w:rsidRPr="009566E9">
        <w:rPr>
          <w:color w:val="3B3B3B"/>
          <w:w w:val="95"/>
          <w:sz w:val="28"/>
          <w:szCs w:val="28"/>
        </w:rPr>
        <w:t>опубликования</w:t>
      </w:r>
      <w:r w:rsidRPr="009566E9">
        <w:rPr>
          <w:color w:val="3B3B3B"/>
          <w:sz w:val="28"/>
          <w:szCs w:val="28"/>
        </w:rPr>
        <w:t xml:space="preserve"> </w:t>
      </w:r>
      <w:r w:rsidRPr="009566E9">
        <w:rPr>
          <w:color w:val="444444"/>
          <w:w w:val="95"/>
          <w:sz w:val="28"/>
          <w:szCs w:val="28"/>
        </w:rPr>
        <w:t xml:space="preserve">и </w:t>
      </w:r>
      <w:r w:rsidRPr="009566E9">
        <w:rPr>
          <w:color w:val="313131"/>
          <w:w w:val="95"/>
          <w:sz w:val="28"/>
          <w:szCs w:val="28"/>
        </w:rPr>
        <w:t xml:space="preserve">подлежит </w:t>
      </w:r>
      <w:r w:rsidRPr="009566E9">
        <w:rPr>
          <w:color w:val="363636"/>
          <w:w w:val="95"/>
          <w:sz w:val="28"/>
          <w:szCs w:val="28"/>
        </w:rPr>
        <w:t xml:space="preserve">размещению </w:t>
      </w:r>
      <w:r w:rsidRPr="009566E9">
        <w:rPr>
          <w:color w:val="343434"/>
          <w:w w:val="95"/>
          <w:sz w:val="28"/>
          <w:szCs w:val="28"/>
        </w:rPr>
        <w:t xml:space="preserve">на официальном сайте </w:t>
      </w:r>
      <w:r w:rsidRPr="009566E9">
        <w:rPr>
          <w:color w:val="333333"/>
          <w:w w:val="95"/>
          <w:sz w:val="28"/>
          <w:szCs w:val="28"/>
        </w:rPr>
        <w:t xml:space="preserve">администрации </w:t>
      </w:r>
      <w:r w:rsidRPr="009566E9">
        <w:rPr>
          <w:color w:val="3B3B3B"/>
          <w:sz w:val="28"/>
          <w:szCs w:val="28"/>
        </w:rPr>
        <w:t xml:space="preserve">муниципального </w:t>
      </w:r>
      <w:r w:rsidRPr="009566E9">
        <w:rPr>
          <w:color w:val="363636"/>
          <w:sz w:val="28"/>
          <w:szCs w:val="28"/>
        </w:rPr>
        <w:t>образования</w:t>
      </w:r>
      <w:r>
        <w:rPr>
          <w:color w:val="363636"/>
          <w:sz w:val="28"/>
          <w:szCs w:val="28"/>
        </w:rPr>
        <w:t xml:space="preserve"> Хумалагского сельского поселения.</w:t>
      </w:r>
    </w:p>
    <w:p w:rsidR="009566E9" w:rsidRPr="009566E9" w:rsidRDefault="009566E9" w:rsidP="009566E9">
      <w:pPr>
        <w:pStyle w:val="a6"/>
        <w:tabs>
          <w:tab w:val="left" w:pos="2180"/>
        </w:tabs>
        <w:spacing w:line="303" w:lineRule="exact"/>
        <w:ind w:left="1841" w:firstLine="0"/>
        <w:jc w:val="left"/>
        <w:rPr>
          <w:color w:val="3D3D3D"/>
          <w:sz w:val="28"/>
          <w:szCs w:val="28"/>
        </w:rPr>
      </w:pPr>
    </w:p>
    <w:p w:rsidR="009566E9" w:rsidRDefault="009566E9" w:rsidP="00AE7B11">
      <w:pPr>
        <w:tabs>
          <w:tab w:val="left" w:pos="2180"/>
        </w:tabs>
        <w:spacing w:line="303" w:lineRule="exact"/>
        <w:rPr>
          <w:color w:val="3D3D3D"/>
          <w:sz w:val="28"/>
          <w:szCs w:val="28"/>
        </w:rPr>
      </w:pPr>
    </w:p>
    <w:p w:rsidR="009566E9" w:rsidRPr="009566E9" w:rsidRDefault="009566E9" w:rsidP="009566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66E9">
        <w:rPr>
          <w:rFonts w:ascii="Times New Roman" w:eastAsia="Calibri" w:hAnsi="Times New Roman" w:cs="Times New Roman"/>
          <w:sz w:val="28"/>
          <w:szCs w:val="28"/>
        </w:rPr>
        <w:t>Глава Хумалагского</w:t>
      </w:r>
    </w:p>
    <w:p w:rsidR="009566E9" w:rsidRPr="009566E9" w:rsidRDefault="009566E9" w:rsidP="009566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66E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9566E9">
        <w:rPr>
          <w:rFonts w:ascii="Times New Roman" w:eastAsia="Calibri" w:hAnsi="Times New Roman" w:cs="Times New Roman"/>
          <w:sz w:val="28"/>
          <w:szCs w:val="28"/>
        </w:rPr>
        <w:tab/>
      </w:r>
      <w:r w:rsidRPr="009566E9">
        <w:rPr>
          <w:rFonts w:ascii="Times New Roman" w:eastAsia="Calibri" w:hAnsi="Times New Roman" w:cs="Times New Roman"/>
          <w:sz w:val="28"/>
          <w:szCs w:val="28"/>
        </w:rPr>
        <w:tab/>
      </w:r>
      <w:r w:rsidRPr="009566E9">
        <w:rPr>
          <w:rFonts w:ascii="Times New Roman" w:eastAsia="Calibri" w:hAnsi="Times New Roman" w:cs="Times New Roman"/>
          <w:sz w:val="28"/>
          <w:szCs w:val="28"/>
        </w:rPr>
        <w:tab/>
      </w:r>
      <w:r w:rsidRPr="009566E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Pr="009566E9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9566E9">
        <w:rPr>
          <w:rFonts w:ascii="Times New Roman" w:eastAsia="Calibri" w:hAnsi="Times New Roman" w:cs="Times New Roman"/>
          <w:sz w:val="28"/>
          <w:szCs w:val="28"/>
        </w:rPr>
        <w:t>А.Д.Салбиев</w:t>
      </w:r>
      <w:proofErr w:type="spellEnd"/>
    </w:p>
    <w:p w:rsidR="009566E9" w:rsidRDefault="009566E9" w:rsidP="009566E9">
      <w:pPr>
        <w:spacing w:after="0"/>
        <w:jc w:val="right"/>
        <w:rPr>
          <w:rFonts w:ascii="Calibri" w:eastAsia="Calibri" w:hAnsi="Calibri" w:cs="Times New Roman"/>
          <w:color w:val="444444"/>
        </w:rPr>
      </w:pPr>
      <w:r w:rsidRPr="00D67C5F">
        <w:rPr>
          <w:rFonts w:ascii="Calibri" w:eastAsia="Calibri" w:hAnsi="Calibri" w:cs="Times New Roman"/>
          <w:color w:val="444444"/>
        </w:rPr>
        <w:br/>
      </w:r>
    </w:p>
    <w:p w:rsidR="00D15570" w:rsidRDefault="00D15570" w:rsidP="00D15570">
      <w:pPr>
        <w:spacing w:before="3"/>
        <w:ind w:left="6565" w:right="101" w:firstLine="412"/>
        <w:jc w:val="right"/>
        <w:rPr>
          <w:rFonts w:ascii="Times New Roman" w:hAnsi="Times New Roman" w:cs="Times New Roman"/>
          <w:w w:val="95"/>
          <w:sz w:val="20"/>
          <w:szCs w:val="20"/>
        </w:rPr>
      </w:pPr>
    </w:p>
    <w:p w:rsidR="00D15570" w:rsidRPr="00FB444E" w:rsidRDefault="00D15570" w:rsidP="00D15570">
      <w:pPr>
        <w:spacing w:before="3" w:after="0"/>
        <w:ind w:left="6565" w:right="101" w:firstLine="412"/>
        <w:jc w:val="right"/>
        <w:rPr>
          <w:rFonts w:ascii="Times New Roman" w:hAnsi="Times New Roman" w:cs="Times New Roman"/>
          <w:w w:val="95"/>
          <w:sz w:val="20"/>
          <w:szCs w:val="20"/>
        </w:rPr>
      </w:pPr>
    </w:p>
    <w:p w:rsidR="00D15570" w:rsidRPr="00FB444E" w:rsidRDefault="00D15570" w:rsidP="00D15570">
      <w:pPr>
        <w:spacing w:before="3" w:after="0"/>
        <w:ind w:left="6565" w:right="101" w:firstLine="412"/>
        <w:jc w:val="right"/>
        <w:rPr>
          <w:rFonts w:ascii="Times New Roman" w:hAnsi="Times New Roman" w:cs="Times New Roman"/>
          <w:spacing w:val="40"/>
          <w:sz w:val="20"/>
          <w:szCs w:val="20"/>
        </w:rPr>
      </w:pPr>
      <w:r w:rsidRPr="00FB444E">
        <w:rPr>
          <w:rFonts w:ascii="Times New Roman" w:hAnsi="Times New Roman" w:cs="Times New Roman"/>
          <w:w w:val="95"/>
          <w:sz w:val="20"/>
          <w:szCs w:val="20"/>
        </w:rPr>
        <w:t>Приложение №</w:t>
      </w:r>
      <w:r w:rsidRPr="00FB444E">
        <w:rPr>
          <w:rFonts w:ascii="Times New Roman" w:hAnsi="Times New Roman" w:cs="Times New Roman"/>
          <w:sz w:val="20"/>
          <w:szCs w:val="20"/>
        </w:rPr>
        <w:t xml:space="preserve"> </w:t>
      </w:r>
      <w:r w:rsidRPr="00FB444E">
        <w:rPr>
          <w:rFonts w:ascii="Times New Roman" w:hAnsi="Times New Roman" w:cs="Times New Roman"/>
          <w:w w:val="95"/>
          <w:sz w:val="20"/>
          <w:szCs w:val="20"/>
        </w:rPr>
        <w:t>1</w:t>
      </w:r>
      <w:r w:rsidRPr="00FB444E">
        <w:rPr>
          <w:rFonts w:ascii="Times New Roman" w:hAnsi="Times New Roman" w:cs="Times New Roman"/>
          <w:spacing w:val="40"/>
          <w:sz w:val="20"/>
          <w:szCs w:val="20"/>
        </w:rPr>
        <w:t xml:space="preserve">   </w:t>
      </w:r>
    </w:p>
    <w:p w:rsidR="00D15570" w:rsidRPr="00FB444E" w:rsidRDefault="00D15570" w:rsidP="00D15570">
      <w:pPr>
        <w:spacing w:before="3" w:after="0"/>
        <w:ind w:left="6565" w:right="101" w:firstLine="412"/>
        <w:jc w:val="right"/>
        <w:rPr>
          <w:rFonts w:ascii="Times New Roman" w:hAnsi="Times New Roman" w:cs="Times New Roman"/>
          <w:sz w:val="20"/>
          <w:szCs w:val="20"/>
        </w:rPr>
      </w:pPr>
      <w:r w:rsidRPr="00FB444E">
        <w:rPr>
          <w:rFonts w:ascii="Times New Roman" w:hAnsi="Times New Roman" w:cs="Times New Roman"/>
          <w:spacing w:val="40"/>
          <w:sz w:val="20"/>
          <w:szCs w:val="20"/>
        </w:rPr>
        <w:t>к п</w:t>
      </w:r>
      <w:r w:rsidRPr="00FB444E">
        <w:rPr>
          <w:rFonts w:ascii="Times New Roman" w:hAnsi="Times New Roman" w:cs="Times New Roman"/>
          <w:sz w:val="20"/>
          <w:szCs w:val="20"/>
        </w:rPr>
        <w:t>остановлению АМС</w:t>
      </w:r>
    </w:p>
    <w:p w:rsidR="00D15570" w:rsidRPr="00FB444E" w:rsidRDefault="00D15570" w:rsidP="00D15570">
      <w:pPr>
        <w:spacing w:before="3" w:after="0"/>
        <w:ind w:left="6565" w:right="101" w:firstLine="412"/>
        <w:jc w:val="right"/>
        <w:rPr>
          <w:rFonts w:ascii="Times New Roman" w:hAnsi="Times New Roman" w:cs="Times New Roman"/>
          <w:sz w:val="20"/>
          <w:szCs w:val="20"/>
        </w:rPr>
      </w:pPr>
      <w:r w:rsidRPr="00FB444E">
        <w:rPr>
          <w:rFonts w:ascii="Times New Roman" w:hAnsi="Times New Roman" w:cs="Times New Roman"/>
          <w:sz w:val="20"/>
          <w:szCs w:val="20"/>
        </w:rPr>
        <w:t>Хумалагского сельского поселения Правобережного района РСО - Алания</w:t>
      </w:r>
      <w:r w:rsidRPr="00FB444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FB444E">
        <w:rPr>
          <w:rFonts w:ascii="Times New Roman" w:hAnsi="Times New Roman" w:cs="Times New Roman"/>
          <w:sz w:val="20"/>
          <w:szCs w:val="20"/>
        </w:rPr>
        <w:t>от</w:t>
      </w:r>
      <w:r w:rsidRPr="00FB444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="004960B9">
        <w:rPr>
          <w:rFonts w:ascii="Times New Roman" w:hAnsi="Times New Roman" w:cs="Times New Roman"/>
          <w:sz w:val="20"/>
          <w:szCs w:val="20"/>
        </w:rPr>
        <w:t>28.06</w:t>
      </w:r>
      <w:r w:rsidRPr="00FB444E">
        <w:rPr>
          <w:rFonts w:ascii="Times New Roman" w:hAnsi="Times New Roman" w:cs="Times New Roman"/>
          <w:sz w:val="20"/>
          <w:szCs w:val="20"/>
        </w:rPr>
        <w:t xml:space="preserve">.2022г. № </w:t>
      </w:r>
      <w:r w:rsidR="004960B9">
        <w:rPr>
          <w:rFonts w:ascii="Times New Roman" w:hAnsi="Times New Roman" w:cs="Times New Roman"/>
          <w:sz w:val="20"/>
          <w:szCs w:val="20"/>
        </w:rPr>
        <w:t>12</w:t>
      </w:r>
    </w:p>
    <w:p w:rsidR="00D15570" w:rsidRDefault="00D15570" w:rsidP="00D15570">
      <w:pPr>
        <w:tabs>
          <w:tab w:val="left" w:pos="8461"/>
          <w:tab w:val="left" w:pos="9319"/>
        </w:tabs>
        <w:spacing w:before="79" w:after="0" w:line="247" w:lineRule="auto"/>
        <w:ind w:left="6501" w:right="98" w:firstLine="1372"/>
        <w:jc w:val="both"/>
        <w:rPr>
          <w:rFonts w:ascii="Cambria" w:hAnsi="Cambria"/>
          <w:sz w:val="18"/>
        </w:rPr>
      </w:pPr>
    </w:p>
    <w:p w:rsidR="00D15570" w:rsidRDefault="00D15570" w:rsidP="00D15570">
      <w:pPr>
        <w:pStyle w:val="a3"/>
        <w:rPr>
          <w:rFonts w:ascii="Cambria"/>
          <w:sz w:val="22"/>
        </w:rPr>
      </w:pPr>
    </w:p>
    <w:p w:rsidR="00D15570" w:rsidRDefault="00D15570" w:rsidP="00D15570">
      <w:pPr>
        <w:pStyle w:val="a3"/>
        <w:spacing w:before="174" w:line="302" w:lineRule="exact"/>
        <w:ind w:left="470" w:right="477"/>
        <w:jc w:val="center"/>
      </w:pPr>
      <w:r>
        <w:rPr>
          <w:color w:val="242424"/>
          <w:spacing w:val="-2"/>
        </w:rPr>
        <w:t>ПОРЯДОК</w:t>
      </w:r>
    </w:p>
    <w:p w:rsidR="00D15570" w:rsidRDefault="00D15570" w:rsidP="00D15570">
      <w:pPr>
        <w:pStyle w:val="Heading1"/>
        <w:spacing w:line="302" w:lineRule="exact"/>
        <w:ind w:right="485"/>
        <w:jc w:val="center"/>
        <w:rPr>
          <w:color w:val="2A2A2A"/>
          <w:w w:val="95"/>
        </w:rPr>
      </w:pPr>
    </w:p>
    <w:p w:rsidR="00D15570" w:rsidRPr="00D15570" w:rsidRDefault="00D15570" w:rsidP="00D15570">
      <w:pPr>
        <w:pStyle w:val="Heading1"/>
        <w:spacing w:line="302" w:lineRule="exact"/>
        <w:ind w:right="485"/>
        <w:jc w:val="center"/>
        <w:rPr>
          <w:spacing w:val="-2"/>
          <w:w w:val="95"/>
          <w:sz w:val="28"/>
          <w:szCs w:val="28"/>
        </w:rPr>
      </w:pPr>
      <w:r w:rsidRPr="00D15570">
        <w:rPr>
          <w:w w:val="95"/>
          <w:sz w:val="28"/>
          <w:szCs w:val="28"/>
        </w:rPr>
        <w:t>ведения</w:t>
      </w:r>
      <w:r w:rsidRPr="00D15570">
        <w:rPr>
          <w:spacing w:val="22"/>
          <w:sz w:val="28"/>
          <w:szCs w:val="28"/>
        </w:rPr>
        <w:t xml:space="preserve"> </w:t>
      </w:r>
      <w:r w:rsidRPr="00D15570">
        <w:rPr>
          <w:w w:val="95"/>
          <w:sz w:val="28"/>
          <w:szCs w:val="28"/>
        </w:rPr>
        <w:t>муниципальной</w:t>
      </w:r>
      <w:r w:rsidRPr="00D15570">
        <w:rPr>
          <w:spacing w:val="48"/>
          <w:sz w:val="28"/>
          <w:szCs w:val="28"/>
        </w:rPr>
        <w:t xml:space="preserve"> </w:t>
      </w:r>
      <w:r w:rsidRPr="00D15570">
        <w:rPr>
          <w:w w:val="95"/>
          <w:sz w:val="28"/>
          <w:szCs w:val="28"/>
        </w:rPr>
        <w:t>долговой</w:t>
      </w:r>
      <w:r w:rsidRPr="00D15570">
        <w:rPr>
          <w:spacing w:val="28"/>
          <w:sz w:val="28"/>
          <w:szCs w:val="28"/>
        </w:rPr>
        <w:t xml:space="preserve"> </w:t>
      </w:r>
      <w:r w:rsidRPr="00D15570">
        <w:rPr>
          <w:w w:val="95"/>
          <w:sz w:val="28"/>
          <w:szCs w:val="28"/>
        </w:rPr>
        <w:t>книги</w:t>
      </w:r>
      <w:r w:rsidRPr="00D15570">
        <w:rPr>
          <w:spacing w:val="22"/>
          <w:sz w:val="28"/>
          <w:szCs w:val="28"/>
        </w:rPr>
        <w:t xml:space="preserve"> </w:t>
      </w:r>
      <w:r w:rsidRPr="00D15570">
        <w:rPr>
          <w:w w:val="95"/>
          <w:sz w:val="28"/>
          <w:szCs w:val="28"/>
        </w:rPr>
        <w:t>муниципального</w:t>
      </w:r>
      <w:r w:rsidRPr="00D15570">
        <w:rPr>
          <w:spacing w:val="-12"/>
          <w:w w:val="95"/>
          <w:sz w:val="28"/>
          <w:szCs w:val="28"/>
        </w:rPr>
        <w:t xml:space="preserve"> </w:t>
      </w:r>
      <w:r w:rsidRPr="00D15570">
        <w:rPr>
          <w:spacing w:val="-2"/>
          <w:w w:val="95"/>
          <w:sz w:val="28"/>
          <w:szCs w:val="28"/>
        </w:rPr>
        <w:t>образования Хумалагского сельского поселения</w:t>
      </w:r>
    </w:p>
    <w:p w:rsidR="00D15570" w:rsidRDefault="00D15570" w:rsidP="00D15570">
      <w:pPr>
        <w:pStyle w:val="Heading1"/>
        <w:spacing w:line="302" w:lineRule="exact"/>
        <w:ind w:right="485"/>
        <w:jc w:val="center"/>
      </w:pPr>
    </w:p>
    <w:p w:rsidR="005A0A10" w:rsidRPr="005A0A10" w:rsidRDefault="005A0A10" w:rsidP="005A0A10">
      <w:pPr>
        <w:pStyle w:val="a6"/>
        <w:numPr>
          <w:ilvl w:val="0"/>
          <w:numId w:val="3"/>
        </w:numPr>
        <w:tabs>
          <w:tab w:val="left" w:pos="4050"/>
        </w:tabs>
        <w:jc w:val="left"/>
        <w:rPr>
          <w:b/>
          <w:color w:val="343434"/>
          <w:sz w:val="28"/>
          <w:szCs w:val="28"/>
        </w:rPr>
      </w:pPr>
      <w:r w:rsidRPr="005A0A10">
        <w:rPr>
          <w:b/>
          <w:color w:val="2D2D2D"/>
          <w:w w:val="95"/>
          <w:sz w:val="28"/>
          <w:szCs w:val="28"/>
        </w:rPr>
        <w:t>Общие</w:t>
      </w:r>
      <w:r w:rsidRPr="005A0A10">
        <w:rPr>
          <w:b/>
          <w:color w:val="2D2D2D"/>
          <w:spacing w:val="13"/>
          <w:sz w:val="28"/>
          <w:szCs w:val="28"/>
        </w:rPr>
        <w:t xml:space="preserve"> </w:t>
      </w:r>
      <w:r w:rsidRPr="005A0A10">
        <w:rPr>
          <w:b/>
          <w:color w:val="2A2A2A"/>
          <w:spacing w:val="-2"/>
          <w:sz w:val="28"/>
          <w:szCs w:val="28"/>
        </w:rPr>
        <w:t>положения</w:t>
      </w:r>
    </w:p>
    <w:p w:rsidR="005A0A10" w:rsidRPr="00FB444E" w:rsidRDefault="005A0A10" w:rsidP="00FB444E">
      <w:pPr>
        <w:pStyle w:val="a3"/>
        <w:spacing w:before="8"/>
        <w:jc w:val="both"/>
        <w:rPr>
          <w:b/>
          <w:color w:val="000000" w:themeColor="text1"/>
          <w:sz w:val="28"/>
          <w:szCs w:val="28"/>
        </w:rPr>
      </w:pPr>
    </w:p>
    <w:p w:rsidR="005A0A10" w:rsidRPr="00FB444E" w:rsidRDefault="005A0A10" w:rsidP="00FB444E">
      <w:pPr>
        <w:pStyle w:val="a6"/>
        <w:numPr>
          <w:ilvl w:val="1"/>
          <w:numId w:val="2"/>
        </w:numPr>
        <w:tabs>
          <w:tab w:val="left" w:pos="1354"/>
          <w:tab w:val="left" w:pos="2334"/>
          <w:tab w:val="left" w:pos="4413"/>
          <w:tab w:val="left" w:pos="4881"/>
          <w:tab w:val="left" w:pos="5955"/>
          <w:tab w:val="left" w:pos="7869"/>
        </w:tabs>
        <w:spacing w:before="1" w:line="235" w:lineRule="auto"/>
        <w:ind w:left="174" w:right="154" w:firstLine="532"/>
        <w:rPr>
          <w:color w:val="000000" w:themeColor="text1"/>
          <w:sz w:val="28"/>
          <w:szCs w:val="28"/>
        </w:rPr>
      </w:pPr>
      <w:proofErr w:type="gramStart"/>
      <w:r w:rsidRPr="00FB444E">
        <w:rPr>
          <w:color w:val="000000" w:themeColor="text1"/>
          <w:sz w:val="28"/>
          <w:szCs w:val="28"/>
        </w:rPr>
        <w:t xml:space="preserve">1.1 Настоящий Порядок ведения муниципальной долговой книги муниципального образования Хумалагского сельского поселения </w:t>
      </w:r>
      <w:r w:rsidRPr="00FB444E">
        <w:rPr>
          <w:color w:val="000000" w:themeColor="text1"/>
          <w:w w:val="95"/>
          <w:sz w:val="28"/>
          <w:szCs w:val="28"/>
        </w:rPr>
        <w:t xml:space="preserve">(далее - Порядок) определяет </w:t>
      </w:r>
      <w:r w:rsidRPr="00FB444E">
        <w:rPr>
          <w:color w:val="000000" w:themeColor="text1"/>
          <w:sz w:val="28"/>
          <w:szCs w:val="28"/>
        </w:rPr>
        <w:t xml:space="preserve">процедуру ведения муниципальной долговой книги муниципального образования Хумалагского сельского поселения, учета и регистрации муниципальных </w:t>
      </w:r>
      <w:r w:rsidRPr="00FB444E">
        <w:rPr>
          <w:color w:val="000000" w:themeColor="text1"/>
          <w:spacing w:val="-2"/>
          <w:sz w:val="28"/>
          <w:szCs w:val="28"/>
        </w:rPr>
        <w:t>долговых</w:t>
      </w:r>
      <w:r w:rsidRPr="00FB444E">
        <w:rPr>
          <w:color w:val="000000" w:themeColor="text1"/>
          <w:sz w:val="28"/>
          <w:szCs w:val="28"/>
        </w:rPr>
        <w:tab/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обязательств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 xml:space="preserve">муниципального </w:t>
      </w:r>
      <w:r w:rsidRPr="00FB444E">
        <w:rPr>
          <w:color w:val="000000" w:themeColor="text1"/>
          <w:spacing w:val="-2"/>
          <w:w w:val="95"/>
          <w:sz w:val="28"/>
          <w:szCs w:val="28"/>
        </w:rPr>
        <w:t xml:space="preserve">образования </w:t>
      </w:r>
      <w:r w:rsidRPr="00FB444E">
        <w:rPr>
          <w:color w:val="000000" w:themeColor="text1"/>
          <w:sz w:val="28"/>
          <w:szCs w:val="28"/>
        </w:rPr>
        <w:t>Хумалагского сельского поселения с целью исполнения долговых обязательств, обеспечения контроля за полнотой учета и своевременности обслуживания, устанавливает состав информации, порядок и сроки внесения данной информации в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долговую</w:t>
      </w:r>
      <w:proofErr w:type="gramEnd"/>
      <w:r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книгу,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порядок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регистрации долговых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обязательств и хранения долговой книги.</w:t>
      </w:r>
    </w:p>
    <w:p w:rsidR="005A0A10" w:rsidRPr="00FB444E" w:rsidRDefault="005A0A10" w:rsidP="00FB444E">
      <w:pPr>
        <w:pStyle w:val="a6"/>
        <w:numPr>
          <w:ilvl w:val="1"/>
          <w:numId w:val="2"/>
        </w:numPr>
        <w:tabs>
          <w:tab w:val="left" w:pos="1167"/>
          <w:tab w:val="left" w:pos="5895"/>
        </w:tabs>
        <w:spacing w:before="5" w:line="235" w:lineRule="auto"/>
        <w:ind w:left="174" w:right="151" w:firstLine="532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1.2</w:t>
      </w:r>
      <w:proofErr w:type="gramStart"/>
      <w:r w:rsidRPr="00FB444E">
        <w:rPr>
          <w:color w:val="000000" w:themeColor="text1"/>
          <w:spacing w:val="-2"/>
          <w:sz w:val="28"/>
          <w:szCs w:val="28"/>
        </w:rPr>
        <w:t xml:space="preserve"> В</w:t>
      </w:r>
      <w:proofErr w:type="gramEnd"/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долговую книгу</w:t>
      </w:r>
      <w:r w:rsidRPr="00FB444E">
        <w:rPr>
          <w:color w:val="000000" w:themeColor="text1"/>
          <w:spacing w:val="-7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вносятся сведения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об</w:t>
      </w:r>
      <w:r w:rsidRPr="00FB444E">
        <w:rPr>
          <w:color w:val="000000" w:themeColor="text1"/>
          <w:spacing w:val="-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объеме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долговых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 xml:space="preserve">обязательств </w:t>
      </w:r>
      <w:r w:rsidRPr="00FB444E">
        <w:rPr>
          <w:color w:val="000000" w:themeColor="text1"/>
          <w:sz w:val="28"/>
          <w:szCs w:val="28"/>
        </w:rPr>
        <w:t xml:space="preserve">муниципального образования Хумалагского сельского поселения </w:t>
      </w:r>
      <w:r w:rsidRPr="00FB444E">
        <w:rPr>
          <w:color w:val="000000" w:themeColor="text1"/>
          <w:w w:val="95"/>
          <w:sz w:val="28"/>
          <w:szCs w:val="28"/>
        </w:rPr>
        <w:t xml:space="preserve">по видам этих обязательств, о </w:t>
      </w:r>
      <w:r w:rsidRPr="00FB444E">
        <w:rPr>
          <w:color w:val="000000" w:themeColor="text1"/>
          <w:sz w:val="28"/>
          <w:szCs w:val="28"/>
        </w:rPr>
        <w:t>дате их возникновения и исполнения (прекращения по иным основаниям) полностью или частично, формах обеспечения, а также иную информацию, состав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которой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установлен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настоящим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Порядком.</w:t>
      </w:r>
    </w:p>
    <w:p w:rsidR="005A0A10" w:rsidRPr="00FB444E" w:rsidRDefault="005A0A10" w:rsidP="00FB444E">
      <w:pPr>
        <w:pStyle w:val="a6"/>
        <w:numPr>
          <w:ilvl w:val="1"/>
          <w:numId w:val="2"/>
        </w:numPr>
        <w:tabs>
          <w:tab w:val="left" w:pos="1246"/>
          <w:tab w:val="left" w:pos="5168"/>
        </w:tabs>
        <w:ind w:left="174" w:right="152" w:firstLine="532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1.3 Ведение долговой книги осуществляется Администрации местного самоуправления Хумалагского сельского поселения, которая несет ответственность за </w:t>
      </w:r>
      <w:r w:rsidRPr="00FB444E">
        <w:rPr>
          <w:color w:val="000000" w:themeColor="text1"/>
          <w:w w:val="95"/>
          <w:sz w:val="28"/>
          <w:szCs w:val="28"/>
        </w:rPr>
        <w:t xml:space="preserve">достоверность данных о долговых обязательствах, внесенных в долговую книгу, </w:t>
      </w:r>
      <w:r w:rsidRPr="00FB444E">
        <w:rPr>
          <w:color w:val="000000" w:themeColor="text1"/>
          <w:sz w:val="28"/>
          <w:szCs w:val="28"/>
        </w:rPr>
        <w:t xml:space="preserve">за сохранность, своевременность, полноту и правильность ведения долговой </w:t>
      </w:r>
      <w:r w:rsidRPr="00FB444E">
        <w:rPr>
          <w:color w:val="000000" w:themeColor="text1"/>
          <w:spacing w:val="-2"/>
          <w:sz w:val="28"/>
          <w:szCs w:val="28"/>
        </w:rPr>
        <w:t>книги.</w:t>
      </w:r>
    </w:p>
    <w:p w:rsidR="005A0A10" w:rsidRPr="00FB444E" w:rsidRDefault="005A0A10" w:rsidP="00FB444E">
      <w:pPr>
        <w:pStyle w:val="a3"/>
        <w:jc w:val="both"/>
        <w:rPr>
          <w:color w:val="000000" w:themeColor="text1"/>
          <w:sz w:val="28"/>
          <w:szCs w:val="28"/>
        </w:rPr>
      </w:pPr>
    </w:p>
    <w:p w:rsidR="005A0A10" w:rsidRPr="00FB444E" w:rsidRDefault="005A0A10" w:rsidP="00FB444E">
      <w:pPr>
        <w:pStyle w:val="Heading1"/>
        <w:numPr>
          <w:ilvl w:val="0"/>
          <w:numId w:val="3"/>
        </w:numPr>
        <w:tabs>
          <w:tab w:val="left" w:pos="3156"/>
        </w:tabs>
        <w:ind w:left="3155" w:right="0" w:hanging="34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Порядок</w:t>
      </w:r>
      <w:r w:rsidRPr="00FB444E">
        <w:rPr>
          <w:color w:val="000000" w:themeColor="text1"/>
          <w:spacing w:val="1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ведения</w:t>
      </w:r>
      <w:r w:rsidRPr="00FB444E">
        <w:rPr>
          <w:color w:val="000000" w:themeColor="text1"/>
          <w:spacing w:val="1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долговой</w:t>
      </w:r>
      <w:r w:rsidRPr="00FB444E">
        <w:rPr>
          <w:color w:val="000000" w:themeColor="text1"/>
          <w:spacing w:val="2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книги</w:t>
      </w:r>
    </w:p>
    <w:p w:rsidR="005A0A10" w:rsidRPr="00FB444E" w:rsidRDefault="005A0A10" w:rsidP="00FB444E">
      <w:pPr>
        <w:pStyle w:val="a3"/>
        <w:spacing w:before="1"/>
        <w:jc w:val="both"/>
        <w:rPr>
          <w:b/>
          <w:color w:val="000000" w:themeColor="text1"/>
          <w:sz w:val="28"/>
          <w:szCs w:val="28"/>
        </w:rPr>
      </w:pPr>
    </w:p>
    <w:p w:rsidR="005A0A10" w:rsidRPr="00FB444E" w:rsidRDefault="005A0A10" w:rsidP="00FB444E">
      <w:pPr>
        <w:pStyle w:val="a3"/>
        <w:spacing w:line="235" w:lineRule="auto"/>
        <w:ind w:left="175" w:right="168" w:firstLine="65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2.1.</w:t>
      </w:r>
      <w:r w:rsidRPr="00FB444E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Долговая книга включает следующие разделы в соответствии с</w:t>
      </w:r>
      <w:r w:rsidRPr="00FB444E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видами </w:t>
      </w:r>
      <w:r w:rsidRPr="00FB444E">
        <w:rPr>
          <w:color w:val="000000" w:themeColor="text1"/>
          <w:sz w:val="28"/>
          <w:szCs w:val="28"/>
        </w:rPr>
        <w:t>долговых обязательств, установленными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Бюджетным кодексом Российской </w:t>
      </w:r>
      <w:r w:rsidRPr="00FB444E">
        <w:rPr>
          <w:color w:val="000000" w:themeColor="text1"/>
          <w:spacing w:val="-2"/>
          <w:sz w:val="28"/>
          <w:szCs w:val="28"/>
        </w:rPr>
        <w:t>Федерации:</w:t>
      </w:r>
    </w:p>
    <w:p w:rsidR="005A0A10" w:rsidRPr="00FB444E" w:rsidRDefault="005A0A10" w:rsidP="00FB444E">
      <w:pPr>
        <w:pStyle w:val="a6"/>
        <w:numPr>
          <w:ilvl w:val="2"/>
          <w:numId w:val="2"/>
        </w:numPr>
        <w:tabs>
          <w:tab w:val="left" w:pos="1220"/>
          <w:tab w:val="left" w:pos="8220"/>
        </w:tabs>
        <w:spacing w:line="237" w:lineRule="auto"/>
        <w:ind w:right="170" w:firstLine="656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долговые обязательства по муниципальным ценным бумагам муниципального образования</w:t>
      </w:r>
      <w:r w:rsidRPr="00FB444E">
        <w:rPr>
          <w:color w:val="000000" w:themeColor="text1"/>
          <w:spacing w:val="3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pacing w:val="-10"/>
          <w:sz w:val="28"/>
          <w:szCs w:val="28"/>
        </w:rPr>
        <w:t>;</w:t>
      </w:r>
    </w:p>
    <w:p w:rsidR="005A0A10" w:rsidRPr="00FB444E" w:rsidRDefault="005A0A10" w:rsidP="00FB444E">
      <w:pPr>
        <w:pStyle w:val="a6"/>
        <w:numPr>
          <w:ilvl w:val="2"/>
          <w:numId w:val="2"/>
        </w:numPr>
        <w:tabs>
          <w:tab w:val="left" w:pos="1094"/>
          <w:tab w:val="left" w:pos="8862"/>
        </w:tabs>
        <w:spacing w:line="235" w:lineRule="auto"/>
        <w:ind w:left="179" w:right="147" w:firstLine="664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долговые обязательства по бюджетным кредитам, привлеченным в бюджет муниципального образования Хумалагского сельского поселения </w:t>
      </w:r>
      <w:r w:rsidRPr="00FB444E">
        <w:rPr>
          <w:color w:val="000000" w:themeColor="text1"/>
          <w:sz w:val="28"/>
          <w:szCs w:val="28"/>
        </w:rPr>
        <w:lastRenderedPageBreak/>
        <w:t xml:space="preserve">из других бюджетов бюджетной системы Российской Федерации в валюте </w:t>
      </w:r>
      <w:r w:rsidRPr="00FB444E">
        <w:rPr>
          <w:color w:val="000000" w:themeColor="text1"/>
          <w:w w:val="95"/>
          <w:sz w:val="28"/>
          <w:szCs w:val="28"/>
        </w:rPr>
        <w:t>Российской Федерации и</w:t>
      </w:r>
      <w:r w:rsidRPr="00FB444E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 иностранной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валюте в</w:t>
      </w:r>
      <w:r w:rsidRPr="00FB444E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рамках использования целевых </w:t>
      </w:r>
      <w:r w:rsidRPr="00FB444E">
        <w:rPr>
          <w:color w:val="000000" w:themeColor="text1"/>
          <w:sz w:val="28"/>
          <w:szCs w:val="28"/>
        </w:rPr>
        <w:t>иностранных кредитов;</w:t>
      </w:r>
    </w:p>
    <w:p w:rsidR="005A0A10" w:rsidRPr="00FB444E" w:rsidRDefault="005A0A10" w:rsidP="00FB444E">
      <w:pPr>
        <w:pStyle w:val="a3"/>
        <w:spacing w:before="61" w:line="309" w:lineRule="exact"/>
        <w:ind w:left="313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долговые обязательства по кредитам, привлеченным от имени муниципального</w:t>
      </w:r>
      <w:r w:rsidRPr="00FB444E">
        <w:rPr>
          <w:color w:val="000000" w:themeColor="text1"/>
          <w:spacing w:val="80"/>
          <w:sz w:val="28"/>
          <w:szCs w:val="28"/>
        </w:rPr>
        <w:t xml:space="preserve">   </w:t>
      </w:r>
      <w:r w:rsidRPr="00FB444E">
        <w:rPr>
          <w:color w:val="000000" w:themeColor="text1"/>
          <w:sz w:val="28"/>
          <w:szCs w:val="28"/>
        </w:rPr>
        <w:t>образования</w:t>
      </w:r>
      <w:r w:rsidRPr="00FB444E">
        <w:rPr>
          <w:color w:val="000000" w:themeColor="text1"/>
          <w:spacing w:val="50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Хумалагского сельского поселения от</w:t>
      </w:r>
      <w:r w:rsidRPr="00FB444E">
        <w:rPr>
          <w:color w:val="000000" w:themeColor="text1"/>
          <w:spacing w:val="69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 xml:space="preserve">кредитных </w:t>
      </w:r>
      <w:r w:rsidRPr="00FB444E">
        <w:rPr>
          <w:color w:val="000000" w:themeColor="text1"/>
          <w:w w:val="95"/>
          <w:sz w:val="28"/>
          <w:szCs w:val="28"/>
        </w:rPr>
        <w:t>организаций</w:t>
      </w:r>
      <w:r w:rsidRPr="00FB444E">
        <w:rPr>
          <w:color w:val="000000" w:themeColor="text1"/>
          <w:spacing w:val="2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</w:t>
      </w:r>
      <w:r w:rsidRPr="00FB444E">
        <w:rPr>
          <w:color w:val="000000" w:themeColor="text1"/>
          <w:spacing w:val="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валюте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Российской</w:t>
      </w:r>
      <w:r w:rsidRPr="00FB444E">
        <w:rPr>
          <w:color w:val="000000" w:themeColor="text1"/>
          <w:spacing w:val="2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Федерации;</w:t>
      </w:r>
    </w:p>
    <w:p w:rsidR="005A0A10" w:rsidRPr="00FB444E" w:rsidRDefault="005A0A10" w:rsidP="00FB444E">
      <w:pPr>
        <w:pStyle w:val="a6"/>
        <w:numPr>
          <w:ilvl w:val="0"/>
          <w:numId w:val="4"/>
        </w:numPr>
        <w:tabs>
          <w:tab w:val="left" w:pos="1401"/>
          <w:tab w:val="left" w:pos="9333"/>
        </w:tabs>
        <w:spacing w:before="3" w:line="235" w:lineRule="auto"/>
        <w:ind w:right="114" w:firstLine="666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гарантии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A2BE4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pacing w:val="-10"/>
          <w:sz w:val="28"/>
          <w:szCs w:val="28"/>
        </w:rPr>
        <w:t xml:space="preserve">, </w:t>
      </w:r>
      <w:r w:rsidRPr="00FB444E">
        <w:rPr>
          <w:color w:val="000000" w:themeColor="text1"/>
          <w:sz w:val="28"/>
          <w:szCs w:val="28"/>
        </w:rPr>
        <w:t>выраженные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валюте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Российской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Федерации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иностранной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валюте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рамках использования</w:t>
      </w:r>
      <w:r w:rsidRPr="00FB444E">
        <w:rPr>
          <w:color w:val="000000" w:themeColor="text1"/>
          <w:spacing w:val="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целевых</w:t>
      </w:r>
      <w:r w:rsidRPr="00FB444E">
        <w:rPr>
          <w:color w:val="000000" w:themeColor="text1"/>
          <w:spacing w:val="-9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иностранных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кредитов;</w:t>
      </w:r>
    </w:p>
    <w:p w:rsidR="005A0A10" w:rsidRPr="00FB444E" w:rsidRDefault="005A0A10" w:rsidP="00FB444E">
      <w:pPr>
        <w:pStyle w:val="a6"/>
        <w:numPr>
          <w:ilvl w:val="0"/>
          <w:numId w:val="4"/>
        </w:numPr>
        <w:tabs>
          <w:tab w:val="left" w:pos="1436"/>
        </w:tabs>
        <w:spacing w:line="295" w:lineRule="exact"/>
        <w:ind w:left="1435" w:hanging="458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иные</w:t>
      </w:r>
      <w:r w:rsidRPr="00FB444E">
        <w:rPr>
          <w:color w:val="000000" w:themeColor="text1"/>
          <w:spacing w:val="61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долговые</w:t>
      </w:r>
      <w:r w:rsidRPr="00FB444E">
        <w:rPr>
          <w:color w:val="000000" w:themeColor="text1"/>
          <w:spacing w:val="66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обязательства</w:t>
      </w:r>
      <w:r w:rsidRPr="00FB444E">
        <w:rPr>
          <w:color w:val="000000" w:themeColor="text1"/>
          <w:spacing w:val="71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муниципального</w:t>
      </w:r>
      <w:r w:rsidRPr="00FB444E">
        <w:rPr>
          <w:color w:val="000000" w:themeColor="text1"/>
          <w:spacing w:val="53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pacing w:val="-2"/>
          <w:sz w:val="28"/>
          <w:szCs w:val="28"/>
        </w:rPr>
        <w:t>образования</w:t>
      </w:r>
      <w:r w:rsidR="007A2BE4"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="007A2BE4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w w:val="95"/>
          <w:sz w:val="28"/>
          <w:szCs w:val="28"/>
        </w:rPr>
        <w:t>,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FB444E">
        <w:rPr>
          <w:color w:val="000000" w:themeColor="text1"/>
          <w:w w:val="95"/>
          <w:sz w:val="28"/>
          <w:szCs w:val="28"/>
        </w:rPr>
        <w:t>отнесенным</w:t>
      </w:r>
      <w:proofErr w:type="gramEnd"/>
      <w:r w:rsidRPr="00FB444E">
        <w:rPr>
          <w:color w:val="000000" w:themeColor="text1"/>
          <w:spacing w:val="1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на</w:t>
      </w:r>
      <w:r w:rsidRPr="00FB444E">
        <w:rPr>
          <w:color w:val="000000" w:themeColor="text1"/>
          <w:spacing w:val="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муниципальный</w:t>
      </w:r>
      <w:r w:rsidRPr="00FB444E">
        <w:rPr>
          <w:color w:val="000000" w:themeColor="text1"/>
          <w:spacing w:val="3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долг.</w:t>
      </w:r>
    </w:p>
    <w:p w:rsidR="005A0A10" w:rsidRPr="00FB444E" w:rsidRDefault="007A2BE4" w:rsidP="00FB444E">
      <w:pPr>
        <w:pStyle w:val="a3"/>
        <w:tabs>
          <w:tab w:val="left" w:pos="2141"/>
          <w:tab w:val="left" w:pos="3960"/>
          <w:tab w:val="left" w:pos="5353"/>
          <w:tab w:val="left" w:pos="8010"/>
        </w:tabs>
        <w:spacing w:line="305" w:lineRule="exact"/>
        <w:ind w:left="31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4"/>
          <w:sz w:val="28"/>
          <w:szCs w:val="28"/>
        </w:rPr>
        <w:t xml:space="preserve">   2.2. </w:t>
      </w:r>
      <w:r w:rsidRPr="00FB444E">
        <w:rPr>
          <w:color w:val="000000" w:themeColor="text1"/>
          <w:spacing w:val="-2"/>
          <w:sz w:val="28"/>
          <w:szCs w:val="28"/>
        </w:rPr>
        <w:t>Долговая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книга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 xml:space="preserve">муниципального образования Хумалагского сельского поселения содержит </w:t>
      </w:r>
      <w:r w:rsidR="005A0A10" w:rsidRPr="00FB444E">
        <w:rPr>
          <w:color w:val="000000" w:themeColor="text1"/>
          <w:spacing w:val="-2"/>
          <w:sz w:val="28"/>
          <w:szCs w:val="28"/>
        </w:rPr>
        <w:t>сведения:</w:t>
      </w:r>
    </w:p>
    <w:p w:rsidR="005A0A10" w:rsidRPr="00FB444E" w:rsidRDefault="001A34F5" w:rsidP="00FB444E">
      <w:pPr>
        <w:pStyle w:val="a3"/>
        <w:spacing w:before="1" w:line="235" w:lineRule="auto"/>
        <w:ind w:right="135" w:firstLine="672"/>
        <w:jc w:val="both"/>
        <w:rPr>
          <w:color w:val="000000" w:themeColor="text1"/>
          <w:sz w:val="28"/>
          <w:szCs w:val="28"/>
        </w:rPr>
      </w:pPr>
      <w:r w:rsidRPr="001A34F5">
        <w:rPr>
          <w:b/>
          <w:color w:val="000000" w:themeColor="text1"/>
          <w:sz w:val="28"/>
          <w:szCs w:val="28"/>
        </w:rPr>
        <w:pict>
          <v:line id="_x0000_s1026" style="position:absolute;left:0;text-align:left;z-index:251661312;mso-position-horizontal-relative:page" from="271.6pt,29.05pt" to="271.6pt,29.05pt" strokecolor="#5b5454" strokeweight=".24653mm">
            <w10:wrap anchorx="page"/>
          </v:line>
        </w:pict>
      </w:r>
      <w:r w:rsidR="005A0A10" w:rsidRPr="00FB444E">
        <w:rPr>
          <w:b/>
          <w:color w:val="000000" w:themeColor="text1"/>
          <w:sz w:val="28"/>
          <w:szCs w:val="28"/>
        </w:rPr>
        <w:t>а)</w:t>
      </w:r>
      <w:r w:rsidR="005A0A10" w:rsidRPr="00FB444E">
        <w:rPr>
          <w:color w:val="000000" w:themeColor="text1"/>
          <w:sz w:val="28"/>
          <w:szCs w:val="28"/>
        </w:rPr>
        <w:t xml:space="preserve"> долговые обязательства по муниципальным ценным бумагам муниципального образования</w:t>
      </w:r>
      <w:r w:rsidR="007A2BE4" w:rsidRPr="00FB444E">
        <w:rPr>
          <w:color w:val="000000" w:themeColor="text1"/>
          <w:sz w:val="28"/>
          <w:szCs w:val="28"/>
        </w:rPr>
        <w:t xml:space="preserve"> </w:t>
      </w:r>
      <w:r w:rsidR="007A2BE4" w:rsidRPr="00FB444E">
        <w:rPr>
          <w:color w:val="000000" w:themeColor="text1"/>
          <w:spacing w:val="-2"/>
          <w:sz w:val="28"/>
          <w:szCs w:val="28"/>
        </w:rPr>
        <w:t>Хумалагского сельского поселения;</w:t>
      </w:r>
    </w:p>
    <w:p w:rsidR="005A0A10" w:rsidRPr="00FB444E" w:rsidRDefault="005A0A10" w:rsidP="00FB444E">
      <w:pPr>
        <w:pStyle w:val="a3"/>
        <w:spacing w:before="3" w:line="230" w:lineRule="auto"/>
        <w:ind w:left="978" w:right="2835" w:firstLine="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регистрационный номер выпуска ценных бумаг; </w:t>
      </w:r>
      <w:r w:rsidRPr="00FB444E">
        <w:rPr>
          <w:color w:val="000000" w:themeColor="text1"/>
          <w:sz w:val="28"/>
          <w:szCs w:val="28"/>
        </w:rPr>
        <w:t>вид ценной бумаги;</w:t>
      </w:r>
    </w:p>
    <w:p w:rsidR="005A0A10" w:rsidRPr="00FB444E" w:rsidRDefault="005A0A10" w:rsidP="00FB444E">
      <w:pPr>
        <w:pStyle w:val="a3"/>
        <w:spacing w:line="306" w:lineRule="exact"/>
        <w:ind w:left="980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основание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для</w:t>
      </w:r>
      <w:r w:rsidRPr="00FB444E">
        <w:rPr>
          <w:color w:val="000000" w:themeColor="text1"/>
          <w:spacing w:val="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осуществления</w:t>
      </w:r>
      <w:r w:rsidRPr="00FB444E">
        <w:rPr>
          <w:color w:val="000000" w:themeColor="text1"/>
          <w:spacing w:val="3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эмиссии</w:t>
      </w:r>
      <w:r w:rsidRPr="00FB444E">
        <w:rPr>
          <w:color w:val="000000" w:themeColor="text1"/>
          <w:spacing w:val="1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ценных</w:t>
      </w:r>
      <w:r w:rsidRPr="00FB444E">
        <w:rPr>
          <w:color w:val="000000" w:themeColor="text1"/>
          <w:spacing w:val="16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бумаг;</w:t>
      </w:r>
    </w:p>
    <w:p w:rsidR="005A0A10" w:rsidRPr="00FB444E" w:rsidRDefault="005A0A10" w:rsidP="00FB444E">
      <w:pPr>
        <w:pStyle w:val="a3"/>
        <w:spacing w:before="1" w:line="235" w:lineRule="auto"/>
        <w:ind w:firstLine="663"/>
        <w:jc w:val="both"/>
        <w:rPr>
          <w:color w:val="000000" w:themeColor="text1"/>
          <w:sz w:val="28"/>
          <w:szCs w:val="28"/>
        </w:rPr>
      </w:pPr>
      <w:proofErr w:type="gramStart"/>
      <w:r w:rsidRPr="00FB444E">
        <w:rPr>
          <w:color w:val="000000" w:themeColor="text1"/>
          <w:w w:val="95"/>
          <w:sz w:val="28"/>
          <w:szCs w:val="28"/>
        </w:rPr>
        <w:t>объявленный (по</w:t>
      </w:r>
      <w:r w:rsidRPr="00FB444E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номиналу) и</w:t>
      </w:r>
      <w:r w:rsidRPr="00FB444E">
        <w:rPr>
          <w:color w:val="000000" w:themeColor="text1"/>
          <w:spacing w:val="-3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фактически размещенный (до</w:t>
      </w:r>
      <w:r w:rsidRPr="00FB444E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ра</w:t>
      </w:r>
      <w:r w:rsidR="007A2BE4" w:rsidRPr="00FB444E">
        <w:rPr>
          <w:color w:val="000000" w:themeColor="text1"/>
          <w:w w:val="95"/>
          <w:sz w:val="28"/>
          <w:szCs w:val="28"/>
        </w:rPr>
        <w:t>з</w:t>
      </w:r>
      <w:r w:rsidRPr="00FB444E">
        <w:rPr>
          <w:color w:val="000000" w:themeColor="text1"/>
          <w:w w:val="95"/>
          <w:sz w:val="28"/>
          <w:szCs w:val="28"/>
        </w:rPr>
        <w:t xml:space="preserve">мещенный) </w:t>
      </w:r>
      <w:r w:rsidRPr="00FB444E">
        <w:rPr>
          <w:color w:val="000000" w:themeColor="text1"/>
          <w:sz w:val="28"/>
          <w:szCs w:val="28"/>
        </w:rPr>
        <w:t>(по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номиналу) объем</w:t>
      </w:r>
      <w:r w:rsidRPr="00FB444E">
        <w:rPr>
          <w:color w:val="000000" w:themeColor="text1"/>
          <w:spacing w:val="-9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выпуска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(дополнительного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выпуска);</w:t>
      </w:r>
      <w:proofErr w:type="gramEnd"/>
    </w:p>
    <w:p w:rsidR="005A0A10" w:rsidRPr="00FB444E" w:rsidRDefault="005A0A10" w:rsidP="00FB444E">
      <w:pPr>
        <w:pStyle w:val="a3"/>
        <w:spacing w:before="2" w:line="235" w:lineRule="auto"/>
        <w:ind w:left="973" w:right="283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номинальную стоимость одной ценной бумаги; </w:t>
      </w:r>
      <w:r w:rsidRPr="00FB444E">
        <w:rPr>
          <w:color w:val="000000" w:themeColor="text1"/>
          <w:sz w:val="28"/>
          <w:szCs w:val="28"/>
        </w:rPr>
        <w:t>форму выпуска ценных бумаг;</w:t>
      </w:r>
    </w:p>
    <w:p w:rsidR="005A0A10" w:rsidRPr="00FB444E" w:rsidRDefault="005A0A10" w:rsidP="00FB444E">
      <w:pPr>
        <w:pStyle w:val="a3"/>
        <w:spacing w:line="235" w:lineRule="auto"/>
        <w:ind w:left="308" w:right="114" w:firstLine="66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даты</w:t>
      </w:r>
      <w:r w:rsidRPr="00FB444E">
        <w:rPr>
          <w:color w:val="000000" w:themeColor="text1"/>
          <w:spacing w:val="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размещения,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</w:t>
      </w:r>
      <w:r w:rsidR="007A2BE4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размещения,</w:t>
      </w:r>
      <w:r w:rsidRPr="00FB444E">
        <w:rPr>
          <w:color w:val="000000" w:themeColor="text1"/>
          <w:spacing w:val="2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выплаты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купонного</w:t>
      </w:r>
      <w:r w:rsidRPr="00FB444E">
        <w:rPr>
          <w:color w:val="000000" w:themeColor="text1"/>
          <w:spacing w:val="1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дохода,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выкупа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 погашения выпуска ценных бумаг;</w:t>
      </w:r>
    </w:p>
    <w:p w:rsidR="005A0A10" w:rsidRPr="00FB444E" w:rsidRDefault="005A0A10" w:rsidP="00FB444E">
      <w:pPr>
        <w:pStyle w:val="a3"/>
        <w:spacing w:line="299" w:lineRule="exact"/>
        <w:ind w:left="97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ставку</w:t>
      </w:r>
      <w:r w:rsidRPr="00FB444E">
        <w:rPr>
          <w:color w:val="000000" w:themeColor="text1"/>
          <w:spacing w:val="16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купонного</w:t>
      </w:r>
      <w:r w:rsidRPr="00FB444E">
        <w:rPr>
          <w:color w:val="000000" w:themeColor="text1"/>
          <w:spacing w:val="1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дохода</w:t>
      </w:r>
      <w:r w:rsidRPr="00FB444E">
        <w:rPr>
          <w:color w:val="000000" w:themeColor="text1"/>
          <w:spacing w:val="1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по</w:t>
      </w:r>
      <w:r w:rsidRPr="00FB444E">
        <w:rPr>
          <w:color w:val="000000" w:themeColor="text1"/>
          <w:spacing w:val="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ценной</w:t>
      </w:r>
      <w:r w:rsidRPr="00FB444E">
        <w:rPr>
          <w:color w:val="000000" w:themeColor="text1"/>
          <w:spacing w:val="17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бумаге;</w:t>
      </w:r>
    </w:p>
    <w:p w:rsidR="005A0A10" w:rsidRPr="00FB444E" w:rsidRDefault="005A0A10" w:rsidP="00FB444E">
      <w:pPr>
        <w:pStyle w:val="a3"/>
        <w:spacing w:before="3" w:line="230" w:lineRule="auto"/>
        <w:ind w:left="309" w:firstLine="667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размер купонного дохода на соответствующую дату выплаты в расчете на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одну ценную бумагу;</w:t>
      </w:r>
    </w:p>
    <w:p w:rsidR="005A0A10" w:rsidRPr="00FB444E" w:rsidRDefault="005A0A10" w:rsidP="00FB444E">
      <w:pPr>
        <w:pStyle w:val="a3"/>
        <w:spacing w:before="10" w:line="230" w:lineRule="auto"/>
        <w:ind w:firstLine="661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наименование</w:t>
      </w:r>
      <w:r w:rsidRPr="00FB444E">
        <w:rPr>
          <w:color w:val="000000" w:themeColor="text1"/>
          <w:spacing w:val="3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генерального</w:t>
      </w:r>
      <w:r w:rsidRPr="00FB444E">
        <w:rPr>
          <w:color w:val="000000" w:themeColor="text1"/>
          <w:spacing w:val="3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агента</w:t>
      </w:r>
      <w:r w:rsidRPr="00FB444E">
        <w:rPr>
          <w:color w:val="000000" w:themeColor="text1"/>
          <w:spacing w:val="3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(агента)</w:t>
      </w:r>
      <w:r w:rsidRPr="00FB444E">
        <w:rPr>
          <w:color w:val="000000" w:themeColor="text1"/>
          <w:spacing w:val="3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</w:t>
      </w:r>
      <w:r w:rsidRPr="00FB444E">
        <w:rPr>
          <w:color w:val="000000" w:themeColor="text1"/>
          <w:spacing w:val="2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обслуживанию</w:t>
      </w:r>
      <w:r w:rsidRPr="00FB444E">
        <w:rPr>
          <w:color w:val="000000" w:themeColor="text1"/>
          <w:spacing w:val="4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выпуска ценных бумаг;</w:t>
      </w:r>
    </w:p>
    <w:p w:rsidR="007A2BE4" w:rsidRPr="00FB444E" w:rsidRDefault="005A0A10" w:rsidP="00FB444E">
      <w:pPr>
        <w:pStyle w:val="a3"/>
        <w:tabs>
          <w:tab w:val="left" w:pos="2256"/>
          <w:tab w:val="left" w:pos="2795"/>
          <w:tab w:val="left" w:pos="3811"/>
          <w:tab w:val="left" w:pos="5442"/>
          <w:tab w:val="left" w:pos="6774"/>
          <w:tab w:val="left" w:pos="7310"/>
          <w:tab w:val="left" w:pos="8457"/>
        </w:tabs>
        <w:spacing w:before="14" w:line="230" w:lineRule="auto"/>
        <w:ind w:left="975" w:right="133"/>
        <w:jc w:val="both"/>
        <w:rPr>
          <w:color w:val="000000" w:themeColor="text1"/>
          <w:w w:val="95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сведения о погашении (реструктуризации, выкупе) выпуска ценных бумаг; </w:t>
      </w:r>
    </w:p>
    <w:p w:rsidR="005A0A10" w:rsidRPr="00FB444E" w:rsidRDefault="005A0A10" w:rsidP="00FB444E">
      <w:pPr>
        <w:pStyle w:val="a3"/>
        <w:tabs>
          <w:tab w:val="left" w:pos="2256"/>
          <w:tab w:val="left" w:pos="2795"/>
          <w:tab w:val="left" w:pos="3811"/>
          <w:tab w:val="left" w:pos="5442"/>
          <w:tab w:val="left" w:pos="6774"/>
          <w:tab w:val="left" w:pos="7310"/>
          <w:tab w:val="left" w:pos="8457"/>
        </w:tabs>
        <w:spacing w:before="14" w:line="230" w:lineRule="auto"/>
        <w:ind w:left="975" w:right="133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сведения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5"/>
          <w:sz w:val="28"/>
          <w:szCs w:val="28"/>
        </w:rPr>
        <w:t>об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уплате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процентных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платежей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5"/>
          <w:sz w:val="28"/>
          <w:szCs w:val="28"/>
        </w:rPr>
        <w:t>по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ценным</w:t>
      </w:r>
      <w:r w:rsidR="007A2BE4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бумагам</w:t>
      </w:r>
      <w:r w:rsidR="007A2BE4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(произведены</w:t>
      </w:r>
      <w:r w:rsidRPr="00FB444E">
        <w:rPr>
          <w:color w:val="000000" w:themeColor="text1"/>
          <w:spacing w:val="3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или</w:t>
      </w:r>
      <w:r w:rsidRPr="00FB444E">
        <w:rPr>
          <w:color w:val="000000" w:themeColor="text1"/>
          <w:spacing w:val="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не</w:t>
      </w:r>
      <w:r w:rsidRPr="00FB444E">
        <w:rPr>
          <w:color w:val="000000" w:themeColor="text1"/>
          <w:spacing w:val="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произведены);</w:t>
      </w:r>
    </w:p>
    <w:p w:rsidR="005A0A10" w:rsidRPr="00FB444E" w:rsidRDefault="005A0A10" w:rsidP="00FB444E">
      <w:pPr>
        <w:pStyle w:val="a3"/>
        <w:spacing w:line="303" w:lineRule="exact"/>
        <w:ind w:left="97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иные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сведения,</w:t>
      </w:r>
      <w:r w:rsidRPr="00FB444E">
        <w:rPr>
          <w:color w:val="000000" w:themeColor="text1"/>
          <w:spacing w:val="2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раскрывающие</w:t>
      </w:r>
      <w:r w:rsidRPr="00FB444E">
        <w:rPr>
          <w:color w:val="000000" w:themeColor="text1"/>
          <w:spacing w:val="3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условия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обращения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ценных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бумаг;</w:t>
      </w:r>
    </w:p>
    <w:p w:rsidR="005A0A10" w:rsidRPr="00FB444E" w:rsidRDefault="005A0A10" w:rsidP="00FB444E">
      <w:pPr>
        <w:pStyle w:val="a3"/>
        <w:tabs>
          <w:tab w:val="left" w:pos="8153"/>
        </w:tabs>
        <w:spacing w:before="3" w:line="235" w:lineRule="auto"/>
        <w:ind w:left="308" w:right="121" w:firstLine="664"/>
        <w:jc w:val="both"/>
        <w:rPr>
          <w:color w:val="000000" w:themeColor="text1"/>
          <w:sz w:val="28"/>
          <w:szCs w:val="28"/>
        </w:rPr>
      </w:pPr>
      <w:r w:rsidRPr="00FB444E">
        <w:rPr>
          <w:b/>
          <w:color w:val="000000" w:themeColor="text1"/>
          <w:sz w:val="28"/>
          <w:szCs w:val="28"/>
        </w:rPr>
        <w:t>6)</w:t>
      </w:r>
      <w:r w:rsidRPr="00FB444E">
        <w:rPr>
          <w:color w:val="000000" w:themeColor="text1"/>
          <w:sz w:val="28"/>
          <w:szCs w:val="28"/>
        </w:rPr>
        <w:t xml:space="preserve"> долговые обязательства по бюджетным кредитам, привлеченным в бюджет муниципальных образований </w:t>
      </w:r>
      <w:r w:rsidR="007A2BE4" w:rsidRPr="00FB444E">
        <w:rPr>
          <w:color w:val="000000" w:themeColor="text1"/>
          <w:spacing w:val="-2"/>
          <w:sz w:val="28"/>
          <w:szCs w:val="28"/>
        </w:rPr>
        <w:t>Хумалагского сельского поселения</w:t>
      </w:r>
      <w:r w:rsidR="007A2BE4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из других бюджетов бюджетной системы Российской Федерации в валюте Российской </w:t>
      </w:r>
      <w:r w:rsidRPr="00FB444E">
        <w:rPr>
          <w:color w:val="000000" w:themeColor="text1"/>
          <w:spacing w:val="-2"/>
          <w:sz w:val="28"/>
          <w:szCs w:val="28"/>
        </w:rPr>
        <w:t>Федерации:</w:t>
      </w:r>
    </w:p>
    <w:p w:rsidR="005A0A10" w:rsidRPr="00FB444E" w:rsidRDefault="005A0A10" w:rsidP="00FB444E">
      <w:pPr>
        <w:pStyle w:val="a3"/>
        <w:spacing w:line="296" w:lineRule="exact"/>
        <w:ind w:left="976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регистрационный</w:t>
      </w:r>
      <w:r w:rsidRPr="00FB444E">
        <w:rPr>
          <w:color w:val="000000" w:themeColor="text1"/>
          <w:spacing w:val="5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номер;</w:t>
      </w:r>
    </w:p>
    <w:p w:rsidR="007A2BE4" w:rsidRPr="00FB444E" w:rsidRDefault="005A0A10" w:rsidP="00FB444E">
      <w:pPr>
        <w:pStyle w:val="a3"/>
        <w:spacing w:before="2" w:line="235" w:lineRule="auto"/>
        <w:ind w:left="974" w:right="769"/>
        <w:jc w:val="both"/>
        <w:rPr>
          <w:color w:val="000000" w:themeColor="text1"/>
          <w:w w:val="95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наименование, номер и дата заключения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договора </w:t>
      </w:r>
      <w:r w:rsidR="007A2BE4" w:rsidRPr="00FB444E">
        <w:rPr>
          <w:color w:val="000000" w:themeColor="text1"/>
          <w:w w:val="95"/>
          <w:sz w:val="28"/>
          <w:szCs w:val="28"/>
        </w:rPr>
        <w:t xml:space="preserve">или </w:t>
      </w:r>
      <w:r w:rsidRPr="00FB444E">
        <w:rPr>
          <w:color w:val="000000" w:themeColor="text1"/>
          <w:w w:val="95"/>
          <w:sz w:val="28"/>
          <w:szCs w:val="28"/>
        </w:rPr>
        <w:t xml:space="preserve">соглашения; </w:t>
      </w:r>
    </w:p>
    <w:p w:rsidR="005A0A10" w:rsidRPr="00FB444E" w:rsidRDefault="005A0A10" w:rsidP="00FB444E">
      <w:pPr>
        <w:pStyle w:val="a3"/>
        <w:spacing w:before="2" w:line="235" w:lineRule="auto"/>
        <w:ind w:left="974" w:right="769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основание для</w:t>
      </w:r>
      <w:r w:rsidRPr="00FB444E">
        <w:rPr>
          <w:color w:val="000000" w:themeColor="text1"/>
          <w:spacing w:val="-1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заключения договора или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соглашения; наименование кредитора;</w:t>
      </w:r>
    </w:p>
    <w:p w:rsidR="005A0A10" w:rsidRPr="00FB444E" w:rsidRDefault="005A0A10" w:rsidP="00FB444E">
      <w:pPr>
        <w:pStyle w:val="a3"/>
        <w:spacing w:line="235" w:lineRule="auto"/>
        <w:ind w:left="974" w:right="4008" w:firstLine="1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объем полученного кредита; </w:t>
      </w:r>
      <w:r w:rsidRPr="00FB444E">
        <w:rPr>
          <w:color w:val="000000" w:themeColor="text1"/>
          <w:w w:val="95"/>
          <w:sz w:val="28"/>
          <w:szCs w:val="28"/>
        </w:rPr>
        <w:t>процентная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ставка по кредиту;</w:t>
      </w:r>
    </w:p>
    <w:p w:rsidR="005A0A10" w:rsidRPr="00FB444E" w:rsidRDefault="005A0A10" w:rsidP="00FB444E">
      <w:pPr>
        <w:pStyle w:val="a3"/>
        <w:tabs>
          <w:tab w:val="left" w:pos="6881"/>
        </w:tabs>
        <w:spacing w:line="235" w:lineRule="auto"/>
        <w:ind w:left="308" w:right="140" w:firstLine="66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даты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получения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кредита,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выплаты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процентных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w w:val="95"/>
          <w:sz w:val="28"/>
          <w:szCs w:val="28"/>
        </w:rPr>
        <w:t>платежей,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lastRenderedPageBreak/>
        <w:t xml:space="preserve">погашения </w:t>
      </w:r>
      <w:r w:rsidRPr="00FB444E">
        <w:rPr>
          <w:color w:val="000000" w:themeColor="text1"/>
          <w:spacing w:val="-2"/>
          <w:sz w:val="28"/>
          <w:szCs w:val="28"/>
        </w:rPr>
        <w:t>кредита;</w:t>
      </w:r>
    </w:p>
    <w:p w:rsidR="007A2BE4" w:rsidRPr="00FB444E" w:rsidRDefault="005A0A10" w:rsidP="00FB444E">
      <w:pPr>
        <w:pStyle w:val="a3"/>
        <w:spacing w:line="237" w:lineRule="auto"/>
        <w:ind w:left="975" w:right="2835"/>
        <w:jc w:val="both"/>
        <w:rPr>
          <w:color w:val="000000" w:themeColor="text1"/>
          <w:w w:val="95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сведения о фактическом</w:t>
      </w:r>
      <w:r w:rsidRPr="00FB444E">
        <w:rPr>
          <w:color w:val="000000" w:themeColor="text1"/>
          <w:spacing w:val="3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использовании</w:t>
      </w:r>
      <w:r w:rsidR="007A2BE4" w:rsidRPr="00FB444E">
        <w:rPr>
          <w:color w:val="000000" w:themeColor="text1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кредита; </w:t>
      </w:r>
    </w:p>
    <w:p w:rsidR="005A0A10" w:rsidRPr="00FB444E" w:rsidRDefault="005A0A10" w:rsidP="00FB444E">
      <w:pPr>
        <w:pStyle w:val="a3"/>
        <w:spacing w:line="237" w:lineRule="auto"/>
        <w:ind w:left="975" w:right="283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сведения о погашении кредита;</w:t>
      </w:r>
    </w:p>
    <w:p w:rsidR="005A0A10" w:rsidRPr="00FB444E" w:rsidRDefault="005A0A10" w:rsidP="00FB444E">
      <w:pPr>
        <w:pStyle w:val="a3"/>
        <w:tabs>
          <w:tab w:val="left" w:pos="2177"/>
          <w:tab w:val="left" w:pos="4044"/>
          <w:tab w:val="left" w:pos="5279"/>
          <w:tab w:val="left" w:pos="6820"/>
          <w:tab w:val="left" w:pos="8549"/>
        </w:tabs>
        <w:spacing w:line="237" w:lineRule="auto"/>
        <w:ind w:right="121" w:firstLine="66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сведения</w:t>
      </w:r>
      <w:r w:rsidRPr="00FB444E">
        <w:rPr>
          <w:color w:val="000000" w:themeColor="text1"/>
          <w:sz w:val="28"/>
          <w:szCs w:val="28"/>
        </w:rPr>
        <w:tab/>
        <w:t>о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процентных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платежах</w:t>
      </w:r>
      <w:r w:rsidRPr="00FB444E">
        <w:rPr>
          <w:color w:val="000000" w:themeColor="text1"/>
          <w:sz w:val="28"/>
          <w:szCs w:val="28"/>
        </w:rPr>
        <w:tab/>
        <w:t>по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кредиту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(произведены</w:t>
      </w:r>
      <w:r w:rsidRPr="00FB444E">
        <w:rPr>
          <w:color w:val="000000" w:themeColor="text1"/>
          <w:sz w:val="28"/>
          <w:szCs w:val="28"/>
        </w:rPr>
        <w:tab/>
        <w:t>или</w:t>
      </w:r>
      <w:r w:rsidRPr="00FB444E">
        <w:rPr>
          <w:color w:val="000000" w:themeColor="text1"/>
          <w:spacing w:val="5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не </w:t>
      </w:r>
      <w:r w:rsidRPr="00FB444E">
        <w:rPr>
          <w:color w:val="000000" w:themeColor="text1"/>
          <w:spacing w:val="-2"/>
          <w:sz w:val="28"/>
          <w:szCs w:val="28"/>
        </w:rPr>
        <w:t>произведены);</w:t>
      </w:r>
    </w:p>
    <w:p w:rsidR="00B01AB6" w:rsidRPr="00FB444E" w:rsidRDefault="005A0A10" w:rsidP="00FB444E">
      <w:pPr>
        <w:pStyle w:val="a3"/>
        <w:tabs>
          <w:tab w:val="left" w:pos="3003"/>
          <w:tab w:val="left" w:pos="4892"/>
          <w:tab w:val="left" w:pos="5971"/>
          <w:tab w:val="left" w:pos="7170"/>
          <w:tab w:val="left" w:pos="9268"/>
        </w:tabs>
        <w:spacing w:line="230" w:lineRule="auto"/>
        <w:ind w:left="978" w:right="117" w:hanging="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изменение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условий</w:t>
      </w:r>
      <w:r w:rsidRPr="00FB444E">
        <w:rPr>
          <w:color w:val="000000" w:themeColor="text1"/>
          <w:spacing w:val="-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договора</w:t>
      </w:r>
      <w:r w:rsidRPr="00FB444E">
        <w:rPr>
          <w:color w:val="000000" w:themeColor="text1"/>
          <w:spacing w:val="-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или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предоставлении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кредита; </w:t>
      </w:r>
    </w:p>
    <w:p w:rsidR="005A0A10" w:rsidRPr="00FB444E" w:rsidRDefault="005A0A10" w:rsidP="00FB444E">
      <w:pPr>
        <w:pStyle w:val="a3"/>
        <w:tabs>
          <w:tab w:val="left" w:pos="3003"/>
          <w:tab w:val="left" w:pos="4892"/>
          <w:tab w:val="left" w:pos="5971"/>
          <w:tab w:val="left" w:pos="7170"/>
          <w:tab w:val="left" w:pos="9268"/>
        </w:tabs>
        <w:spacing w:line="230" w:lineRule="auto"/>
        <w:ind w:left="978" w:right="117" w:hanging="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иные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сведения,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раскрывающие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условия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договора</w:t>
      </w:r>
      <w:r w:rsidRPr="00FB444E">
        <w:rPr>
          <w:color w:val="000000" w:themeColor="text1"/>
          <w:sz w:val="28"/>
          <w:szCs w:val="28"/>
        </w:rPr>
        <w:tab/>
        <w:t>или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10"/>
          <w:sz w:val="28"/>
          <w:szCs w:val="28"/>
        </w:rPr>
        <w:t>о</w:t>
      </w:r>
    </w:p>
    <w:p w:rsidR="005A0A10" w:rsidRPr="00FB444E" w:rsidRDefault="00B01AB6" w:rsidP="00FB444E">
      <w:pPr>
        <w:pStyle w:val="a6"/>
        <w:tabs>
          <w:tab w:val="left" w:pos="1173"/>
          <w:tab w:val="left" w:pos="7293"/>
        </w:tabs>
        <w:spacing w:line="230" w:lineRule="auto"/>
        <w:ind w:left="843" w:right="161" w:firstLine="0"/>
        <w:rPr>
          <w:color w:val="000000" w:themeColor="text1"/>
          <w:sz w:val="28"/>
          <w:szCs w:val="28"/>
        </w:rPr>
      </w:pPr>
      <w:proofErr w:type="gramStart"/>
      <w:r w:rsidRPr="00FB444E">
        <w:rPr>
          <w:color w:val="000000" w:themeColor="text1"/>
          <w:sz w:val="28"/>
          <w:szCs w:val="28"/>
        </w:rPr>
        <w:t>предоставлении</w:t>
      </w:r>
      <w:proofErr w:type="gramEnd"/>
      <w:r w:rsidRPr="00FB444E">
        <w:rPr>
          <w:color w:val="000000" w:themeColor="text1"/>
          <w:sz w:val="28"/>
          <w:szCs w:val="28"/>
        </w:rPr>
        <w:t xml:space="preserve"> кредита;</w:t>
      </w:r>
    </w:p>
    <w:p w:rsidR="00B01AB6" w:rsidRPr="00FB444E" w:rsidRDefault="00B01AB6" w:rsidP="00FB444E">
      <w:pPr>
        <w:pStyle w:val="a3"/>
        <w:spacing w:before="1" w:line="235" w:lineRule="auto"/>
        <w:ind w:right="99" w:firstLine="665"/>
        <w:jc w:val="both"/>
        <w:rPr>
          <w:color w:val="000000" w:themeColor="text1"/>
          <w:sz w:val="28"/>
          <w:szCs w:val="28"/>
        </w:rPr>
      </w:pPr>
      <w:r w:rsidRPr="00FB444E">
        <w:rPr>
          <w:b/>
          <w:color w:val="000000" w:themeColor="text1"/>
          <w:sz w:val="28"/>
          <w:szCs w:val="28"/>
        </w:rPr>
        <w:t>в)</w:t>
      </w:r>
      <w:r w:rsidRPr="00FB444E">
        <w:rPr>
          <w:color w:val="000000" w:themeColor="text1"/>
          <w:sz w:val="28"/>
          <w:szCs w:val="28"/>
        </w:rPr>
        <w:t xml:space="preserve"> долговые обязательства по бюджетным кредитам, привлеченным от </w:t>
      </w:r>
      <w:r w:rsidRPr="00FB444E">
        <w:rPr>
          <w:color w:val="000000" w:themeColor="text1"/>
          <w:spacing w:val="-2"/>
          <w:sz w:val="28"/>
          <w:szCs w:val="28"/>
        </w:rPr>
        <w:t>Российской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Федерации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иностранной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Валюте</w:t>
      </w:r>
      <w:r w:rsidRPr="00FB444E">
        <w:rPr>
          <w:color w:val="000000" w:themeColor="text1"/>
          <w:spacing w:val="-1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рамках</w:t>
      </w:r>
      <w:r w:rsidRPr="00FB444E">
        <w:rPr>
          <w:color w:val="000000" w:themeColor="text1"/>
          <w:spacing w:val="-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использования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 xml:space="preserve">целевых </w:t>
      </w:r>
      <w:r w:rsidRPr="00FB444E">
        <w:rPr>
          <w:color w:val="000000" w:themeColor="text1"/>
          <w:sz w:val="28"/>
          <w:szCs w:val="28"/>
        </w:rPr>
        <w:t>иностранных кредитов:</w:t>
      </w:r>
    </w:p>
    <w:p w:rsidR="00B01AB6" w:rsidRPr="00FB444E" w:rsidRDefault="00B01AB6" w:rsidP="00FB444E">
      <w:pPr>
        <w:pStyle w:val="a3"/>
        <w:spacing w:line="300" w:lineRule="exact"/>
        <w:ind w:left="780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регистрационный</w:t>
      </w:r>
      <w:r w:rsidRPr="00FB444E">
        <w:rPr>
          <w:color w:val="000000" w:themeColor="text1"/>
          <w:spacing w:val="4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номер;</w:t>
      </w:r>
    </w:p>
    <w:p w:rsidR="00B01AB6" w:rsidRPr="00FB444E" w:rsidRDefault="00B01AB6" w:rsidP="00FB444E">
      <w:pPr>
        <w:pStyle w:val="a3"/>
        <w:spacing w:line="235" w:lineRule="auto"/>
        <w:ind w:left="773" w:right="752" w:firstLine="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наименование,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номер и дата заключения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договора или соглашения; </w:t>
      </w:r>
      <w:r w:rsidRPr="00FB444E">
        <w:rPr>
          <w:color w:val="000000" w:themeColor="text1"/>
          <w:sz w:val="28"/>
          <w:szCs w:val="28"/>
        </w:rPr>
        <w:t>основание для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заключения договора</w:t>
      </w:r>
      <w:r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или</w:t>
      </w:r>
      <w:r w:rsidRPr="00FB444E">
        <w:rPr>
          <w:color w:val="000000" w:themeColor="text1"/>
          <w:spacing w:val="-1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соглашения; наименование кредитора;</w:t>
      </w:r>
    </w:p>
    <w:p w:rsidR="00B01AB6" w:rsidRPr="00FB444E" w:rsidRDefault="00B01AB6" w:rsidP="00FB444E">
      <w:pPr>
        <w:pStyle w:val="a3"/>
        <w:spacing w:before="9" w:line="230" w:lineRule="auto"/>
        <w:ind w:left="778" w:right="3901" w:hanging="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объем полученного кредита; </w:t>
      </w:r>
      <w:r w:rsidRPr="00FB444E">
        <w:rPr>
          <w:color w:val="000000" w:themeColor="text1"/>
          <w:w w:val="95"/>
          <w:sz w:val="28"/>
          <w:szCs w:val="28"/>
        </w:rPr>
        <w:t>процентную ставку по кредиту;</w:t>
      </w:r>
    </w:p>
    <w:p w:rsidR="00B01AB6" w:rsidRPr="00FB444E" w:rsidRDefault="00B01AB6" w:rsidP="00FB444E">
      <w:pPr>
        <w:pStyle w:val="a3"/>
        <w:tabs>
          <w:tab w:val="left" w:pos="6681"/>
        </w:tabs>
        <w:spacing w:before="5" w:line="230" w:lineRule="auto"/>
        <w:ind w:right="121" w:firstLine="65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даты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получения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кредита,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выплаты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процентных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w w:val="95"/>
          <w:sz w:val="28"/>
          <w:szCs w:val="28"/>
        </w:rPr>
        <w:t>платежей,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погашения </w:t>
      </w:r>
      <w:r w:rsidRPr="00FB444E">
        <w:rPr>
          <w:color w:val="000000" w:themeColor="text1"/>
          <w:spacing w:val="-2"/>
          <w:sz w:val="28"/>
          <w:szCs w:val="28"/>
        </w:rPr>
        <w:t>кредита;</w:t>
      </w:r>
    </w:p>
    <w:p w:rsidR="00B01AB6" w:rsidRPr="00FB444E" w:rsidRDefault="00B01AB6" w:rsidP="00FB444E">
      <w:pPr>
        <w:pStyle w:val="a3"/>
        <w:spacing w:before="5" w:line="235" w:lineRule="auto"/>
        <w:ind w:left="774" w:right="2624" w:firstLine="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сведения о фактическом</w:t>
      </w:r>
      <w:r w:rsidRPr="00FB444E">
        <w:rPr>
          <w:color w:val="000000" w:themeColor="text1"/>
          <w:spacing w:val="37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использовании кредита; </w:t>
      </w:r>
      <w:r w:rsidRPr="00FB444E">
        <w:rPr>
          <w:color w:val="000000" w:themeColor="text1"/>
          <w:sz w:val="28"/>
          <w:szCs w:val="28"/>
        </w:rPr>
        <w:t>сведения о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погашении кредита;</w:t>
      </w:r>
    </w:p>
    <w:p w:rsidR="00B01AB6" w:rsidRPr="00FB444E" w:rsidRDefault="00B01AB6" w:rsidP="00FB444E">
      <w:pPr>
        <w:pStyle w:val="a3"/>
        <w:tabs>
          <w:tab w:val="left" w:pos="1976"/>
          <w:tab w:val="left" w:pos="3843"/>
          <w:tab w:val="left" w:pos="5082"/>
          <w:tab w:val="left" w:pos="6619"/>
          <w:tab w:val="left" w:pos="8348"/>
        </w:tabs>
        <w:spacing w:before="7" w:line="230" w:lineRule="auto"/>
        <w:ind w:right="102" w:firstLine="65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сведения</w:t>
      </w:r>
      <w:r w:rsidRPr="00FB444E">
        <w:rPr>
          <w:color w:val="000000" w:themeColor="text1"/>
          <w:sz w:val="28"/>
          <w:szCs w:val="28"/>
        </w:rPr>
        <w:tab/>
        <w:t>о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процентных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платежах</w:t>
      </w:r>
      <w:r w:rsidRPr="00FB444E">
        <w:rPr>
          <w:color w:val="000000" w:themeColor="text1"/>
          <w:sz w:val="28"/>
          <w:szCs w:val="28"/>
        </w:rPr>
        <w:tab/>
        <w:t>по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кредиту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(произведены</w:t>
      </w:r>
      <w:r w:rsidRPr="00FB444E">
        <w:rPr>
          <w:color w:val="000000" w:themeColor="text1"/>
          <w:sz w:val="28"/>
          <w:szCs w:val="28"/>
        </w:rPr>
        <w:tab/>
        <w:t>или</w:t>
      </w:r>
      <w:r w:rsidRPr="00FB444E">
        <w:rPr>
          <w:color w:val="000000" w:themeColor="text1"/>
          <w:spacing w:val="5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не </w:t>
      </w:r>
      <w:r w:rsidRPr="00FB444E">
        <w:rPr>
          <w:color w:val="000000" w:themeColor="text1"/>
          <w:spacing w:val="-2"/>
          <w:sz w:val="28"/>
          <w:szCs w:val="28"/>
        </w:rPr>
        <w:t>произведены);</w:t>
      </w:r>
    </w:p>
    <w:p w:rsidR="00B01AB6" w:rsidRPr="00FB444E" w:rsidRDefault="00B01AB6" w:rsidP="00FB444E">
      <w:pPr>
        <w:pStyle w:val="a3"/>
        <w:tabs>
          <w:tab w:val="left" w:pos="2811"/>
          <w:tab w:val="left" w:pos="4696"/>
          <w:tab w:val="left" w:pos="6969"/>
          <w:tab w:val="left" w:pos="9067"/>
        </w:tabs>
        <w:spacing w:before="9" w:line="230" w:lineRule="auto"/>
        <w:ind w:left="787" w:right="9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изменение</w:t>
      </w:r>
      <w:r w:rsidRPr="00FB444E">
        <w:rPr>
          <w:color w:val="000000" w:themeColor="text1"/>
          <w:spacing w:val="-1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условий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договора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или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предоставлении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кредита; иные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сведения,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раскрывающие</w:t>
      </w:r>
      <w:r w:rsidRPr="00FB444E">
        <w:rPr>
          <w:color w:val="000000" w:themeColor="text1"/>
          <w:sz w:val="28"/>
          <w:szCs w:val="28"/>
        </w:rPr>
        <w:tab/>
        <w:t>условия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договора</w:t>
      </w:r>
      <w:r w:rsidRPr="00FB444E">
        <w:rPr>
          <w:color w:val="000000" w:themeColor="text1"/>
          <w:sz w:val="28"/>
          <w:szCs w:val="28"/>
        </w:rPr>
        <w:tab/>
        <w:t>или</w:t>
      </w:r>
      <w:r w:rsidRPr="00FB444E">
        <w:rPr>
          <w:color w:val="000000" w:themeColor="text1"/>
          <w:spacing w:val="8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10"/>
          <w:sz w:val="28"/>
          <w:szCs w:val="28"/>
        </w:rPr>
        <w:t>о</w:t>
      </w:r>
    </w:p>
    <w:p w:rsidR="00B01AB6" w:rsidRPr="00FB444E" w:rsidRDefault="00B01AB6" w:rsidP="00FB444E">
      <w:pPr>
        <w:pStyle w:val="a3"/>
        <w:spacing w:line="301" w:lineRule="exact"/>
        <w:ind w:left="111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FB444E">
        <w:rPr>
          <w:color w:val="000000" w:themeColor="text1"/>
          <w:w w:val="95"/>
          <w:sz w:val="28"/>
          <w:szCs w:val="28"/>
        </w:rPr>
        <w:t>предоставлении</w:t>
      </w:r>
      <w:proofErr w:type="gramEnd"/>
      <w:r w:rsidRPr="00FB444E">
        <w:rPr>
          <w:color w:val="000000" w:themeColor="text1"/>
          <w:spacing w:val="27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кредита;</w:t>
      </w:r>
    </w:p>
    <w:p w:rsidR="00B01AB6" w:rsidRPr="00FB444E" w:rsidRDefault="00B01AB6" w:rsidP="00FB444E">
      <w:pPr>
        <w:pStyle w:val="a3"/>
        <w:tabs>
          <w:tab w:val="left" w:pos="7348"/>
        </w:tabs>
        <w:spacing w:before="2" w:line="235" w:lineRule="auto"/>
        <w:ind w:left="111" w:right="116" w:firstLine="66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долговые обязательства по кредитам, привлеченным от имени муниципального образования Хумалагского сельского поселения от кредитных организаций в</w:t>
      </w:r>
      <w:r w:rsidRPr="00FB444E">
        <w:rPr>
          <w:color w:val="000000" w:themeColor="text1"/>
          <w:spacing w:val="-1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валюте</w:t>
      </w:r>
      <w:r w:rsidRPr="00FB444E">
        <w:rPr>
          <w:color w:val="000000" w:themeColor="text1"/>
          <w:spacing w:val="-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Российской Федерации:</w:t>
      </w:r>
    </w:p>
    <w:p w:rsidR="00B01AB6" w:rsidRPr="00FB444E" w:rsidRDefault="00B01AB6" w:rsidP="00FB444E">
      <w:pPr>
        <w:pStyle w:val="a3"/>
        <w:spacing w:line="302" w:lineRule="exact"/>
        <w:ind w:left="78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регистрационный</w:t>
      </w:r>
      <w:r w:rsidRPr="00FB444E">
        <w:rPr>
          <w:color w:val="000000" w:themeColor="text1"/>
          <w:spacing w:val="49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номер;</w:t>
      </w:r>
    </w:p>
    <w:p w:rsidR="00B01AB6" w:rsidRPr="00FB444E" w:rsidRDefault="00B01AB6" w:rsidP="00FB444E">
      <w:pPr>
        <w:pStyle w:val="a3"/>
        <w:spacing w:before="1" w:line="235" w:lineRule="auto"/>
        <w:ind w:left="787" w:right="2624" w:hanging="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основание для получения бюджетного кредита; </w:t>
      </w:r>
      <w:r w:rsidRPr="00FB444E">
        <w:rPr>
          <w:color w:val="000000" w:themeColor="text1"/>
          <w:sz w:val="28"/>
          <w:szCs w:val="28"/>
        </w:rPr>
        <w:t>номер и</w:t>
      </w:r>
      <w:r w:rsidRPr="00FB444E">
        <w:rPr>
          <w:color w:val="000000" w:themeColor="text1"/>
          <w:spacing w:val="-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дату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договора или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соглашения;</w:t>
      </w:r>
    </w:p>
    <w:p w:rsidR="00B01AB6" w:rsidRPr="00FB444E" w:rsidRDefault="00B01AB6" w:rsidP="00FB444E">
      <w:pPr>
        <w:pStyle w:val="a3"/>
        <w:spacing w:line="299" w:lineRule="exact"/>
        <w:ind w:left="783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объем</w:t>
      </w:r>
      <w:r w:rsidRPr="00FB444E">
        <w:rPr>
          <w:color w:val="000000" w:themeColor="text1"/>
          <w:spacing w:val="27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предоставленного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бюджетного</w:t>
      </w:r>
      <w:r w:rsidRPr="00FB444E">
        <w:rPr>
          <w:color w:val="000000" w:themeColor="text1"/>
          <w:spacing w:val="4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кредита;</w:t>
      </w:r>
    </w:p>
    <w:p w:rsidR="00B01AB6" w:rsidRPr="00FB444E" w:rsidRDefault="00B01AB6" w:rsidP="00FB444E">
      <w:pPr>
        <w:pStyle w:val="a3"/>
        <w:spacing w:before="1" w:line="235" w:lineRule="auto"/>
        <w:ind w:left="783" w:right="169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сведения об органах, предоставивших бюджетный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кредит; </w:t>
      </w:r>
      <w:r w:rsidRPr="00FB444E">
        <w:rPr>
          <w:color w:val="000000" w:themeColor="text1"/>
          <w:sz w:val="28"/>
          <w:szCs w:val="28"/>
        </w:rPr>
        <w:t>даты</w:t>
      </w:r>
      <w:r w:rsidRPr="00FB444E">
        <w:rPr>
          <w:color w:val="000000" w:themeColor="text1"/>
          <w:spacing w:val="-1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получения и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погашения бюджетного кредита; сведения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погашении бюджетного кредита;</w:t>
      </w:r>
    </w:p>
    <w:p w:rsidR="00B01AB6" w:rsidRPr="00FB444E" w:rsidRDefault="00B01AB6" w:rsidP="00FB444E">
      <w:pPr>
        <w:pStyle w:val="a3"/>
        <w:spacing w:before="5" w:line="230" w:lineRule="auto"/>
        <w:ind w:right="121" w:firstLine="667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сведения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о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процентных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платежах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по бюджетному</w:t>
      </w:r>
      <w:r w:rsidRPr="00FB444E">
        <w:rPr>
          <w:color w:val="000000" w:themeColor="text1"/>
          <w:spacing w:val="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кредиту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 xml:space="preserve">(произведены </w:t>
      </w:r>
      <w:r w:rsidRPr="00FB444E">
        <w:rPr>
          <w:color w:val="000000" w:themeColor="text1"/>
          <w:sz w:val="28"/>
          <w:szCs w:val="28"/>
        </w:rPr>
        <w:t>или не произведены);</w:t>
      </w:r>
    </w:p>
    <w:p w:rsidR="00B01AB6" w:rsidRPr="00FB444E" w:rsidRDefault="00B01AB6" w:rsidP="00FB444E">
      <w:pPr>
        <w:pStyle w:val="a3"/>
        <w:spacing w:line="301" w:lineRule="exact"/>
        <w:ind w:left="787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изменение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условий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получения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бюджетного</w:t>
      </w:r>
      <w:r w:rsidRPr="00FB444E">
        <w:rPr>
          <w:color w:val="000000" w:themeColor="text1"/>
          <w:spacing w:val="3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кредита;</w:t>
      </w:r>
    </w:p>
    <w:p w:rsidR="00B01AB6" w:rsidRPr="00FB444E" w:rsidRDefault="00B01AB6" w:rsidP="00FB444E">
      <w:pPr>
        <w:pStyle w:val="a3"/>
        <w:spacing w:line="301" w:lineRule="exact"/>
        <w:ind w:left="111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иные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сведения,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раскрывающие условия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получения</w:t>
      </w:r>
      <w:r w:rsidRPr="00FB444E">
        <w:rPr>
          <w:color w:val="000000" w:themeColor="text1"/>
          <w:spacing w:val="-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бюджетного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кредита.</w:t>
      </w:r>
    </w:p>
    <w:p w:rsidR="00B01AB6" w:rsidRPr="00FB444E" w:rsidRDefault="00B01AB6" w:rsidP="00FB444E">
      <w:pPr>
        <w:pStyle w:val="a3"/>
        <w:tabs>
          <w:tab w:val="left" w:pos="1231"/>
          <w:tab w:val="left" w:pos="2483"/>
          <w:tab w:val="left" w:pos="4604"/>
          <w:tab w:val="left" w:pos="6253"/>
          <w:tab w:val="left" w:pos="9136"/>
        </w:tabs>
        <w:spacing w:before="2" w:line="235" w:lineRule="auto"/>
        <w:ind w:left="771" w:right="98" w:firstLine="15"/>
        <w:jc w:val="both"/>
        <w:rPr>
          <w:color w:val="000000" w:themeColor="text1"/>
          <w:sz w:val="28"/>
          <w:szCs w:val="28"/>
        </w:rPr>
      </w:pPr>
      <w:proofErr w:type="spellStart"/>
      <w:r w:rsidRPr="00FB444E">
        <w:rPr>
          <w:b/>
          <w:color w:val="000000" w:themeColor="text1"/>
          <w:spacing w:val="-6"/>
          <w:sz w:val="28"/>
          <w:szCs w:val="28"/>
        </w:rPr>
        <w:t>д</w:t>
      </w:r>
      <w:proofErr w:type="spellEnd"/>
      <w:r w:rsidRPr="00FB444E">
        <w:rPr>
          <w:b/>
          <w:color w:val="000000" w:themeColor="text1"/>
          <w:spacing w:val="-6"/>
          <w:sz w:val="28"/>
          <w:szCs w:val="28"/>
        </w:rPr>
        <w:t>)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гарантии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муниципального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образования</w:t>
      </w:r>
      <w:r w:rsidRPr="00FB444E">
        <w:rPr>
          <w:color w:val="000000" w:themeColor="text1"/>
          <w:sz w:val="28"/>
          <w:szCs w:val="28"/>
        </w:rPr>
        <w:tab/>
        <w:t>Хумалагского сельского поселения</w:t>
      </w:r>
      <w:r w:rsidRPr="00FB444E">
        <w:rPr>
          <w:color w:val="000000" w:themeColor="text1"/>
          <w:spacing w:val="-12"/>
          <w:sz w:val="28"/>
          <w:szCs w:val="28"/>
        </w:rPr>
        <w:t>,</w:t>
      </w:r>
    </w:p>
    <w:p w:rsidR="00B01AB6" w:rsidRPr="00FB444E" w:rsidRDefault="00B01AB6" w:rsidP="00FB444E">
      <w:pPr>
        <w:pStyle w:val="a3"/>
        <w:spacing w:line="237" w:lineRule="auto"/>
        <w:ind w:left="789" w:right="3901" w:hanging="679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выраженные в валюте Российской Федерации: </w:t>
      </w:r>
      <w:r w:rsidRPr="00FB444E">
        <w:rPr>
          <w:color w:val="000000" w:themeColor="text1"/>
          <w:sz w:val="28"/>
          <w:szCs w:val="28"/>
        </w:rPr>
        <w:t>регистрационный номер;</w:t>
      </w:r>
    </w:p>
    <w:p w:rsidR="00B01AB6" w:rsidRPr="00FB444E" w:rsidRDefault="00B01AB6" w:rsidP="00FB444E">
      <w:pPr>
        <w:pStyle w:val="a3"/>
        <w:spacing w:line="235" w:lineRule="auto"/>
        <w:ind w:left="785" w:right="1698" w:firstLine="3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lastRenderedPageBreak/>
        <w:t>основание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для предоставления муниципальной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гарантии; </w:t>
      </w:r>
      <w:r w:rsidRPr="00FB444E">
        <w:rPr>
          <w:color w:val="000000" w:themeColor="text1"/>
          <w:sz w:val="28"/>
          <w:szCs w:val="28"/>
        </w:rPr>
        <w:t>дата муниципальной гарантии;</w:t>
      </w:r>
    </w:p>
    <w:p w:rsidR="00B01AB6" w:rsidRPr="00FB444E" w:rsidRDefault="00B01AB6" w:rsidP="00FB444E">
      <w:pPr>
        <w:pStyle w:val="a3"/>
        <w:spacing w:line="237" w:lineRule="auto"/>
        <w:ind w:left="792" w:right="3901" w:hanging="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наименование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принципала; </w:t>
      </w:r>
      <w:r w:rsidRPr="00FB444E">
        <w:rPr>
          <w:color w:val="000000" w:themeColor="text1"/>
          <w:w w:val="95"/>
          <w:sz w:val="28"/>
          <w:szCs w:val="28"/>
        </w:rPr>
        <w:t>наименование бенефициара;</w:t>
      </w:r>
    </w:p>
    <w:p w:rsidR="00B01AB6" w:rsidRPr="00FB444E" w:rsidRDefault="00B01AB6" w:rsidP="00FB444E">
      <w:pPr>
        <w:pStyle w:val="a3"/>
        <w:spacing w:line="295" w:lineRule="exact"/>
        <w:ind w:left="79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предельная</w:t>
      </w:r>
      <w:r w:rsidRPr="00FB444E">
        <w:rPr>
          <w:color w:val="000000" w:themeColor="text1"/>
          <w:spacing w:val="18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сумма</w:t>
      </w:r>
      <w:r w:rsidRPr="00FB444E">
        <w:rPr>
          <w:color w:val="000000" w:themeColor="text1"/>
          <w:spacing w:val="8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pacing w:val="3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гарантии;</w:t>
      </w:r>
    </w:p>
    <w:p w:rsidR="00B01AB6" w:rsidRPr="00FB444E" w:rsidRDefault="00B01AB6" w:rsidP="00FB444E">
      <w:pPr>
        <w:pStyle w:val="a3"/>
        <w:spacing w:line="237" w:lineRule="auto"/>
        <w:ind w:right="121" w:firstLine="67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сумма фактически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имеющихся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у принципала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обязательств, обеспеченных </w:t>
      </w:r>
      <w:r w:rsidRPr="00FB444E">
        <w:rPr>
          <w:color w:val="000000" w:themeColor="text1"/>
          <w:sz w:val="28"/>
          <w:szCs w:val="28"/>
        </w:rPr>
        <w:t>муниципальной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гарантией;</w:t>
      </w:r>
    </w:p>
    <w:p w:rsidR="00B01AB6" w:rsidRPr="00FB444E" w:rsidRDefault="00B01AB6" w:rsidP="00FB444E">
      <w:pPr>
        <w:pStyle w:val="a3"/>
        <w:spacing w:line="293" w:lineRule="exact"/>
        <w:ind w:left="78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дата</w:t>
      </w:r>
      <w:r w:rsidRPr="00FB444E">
        <w:rPr>
          <w:color w:val="000000" w:themeColor="text1"/>
          <w:spacing w:val="7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или</w:t>
      </w:r>
      <w:r w:rsidRPr="00FB444E">
        <w:rPr>
          <w:color w:val="000000" w:themeColor="text1"/>
          <w:spacing w:val="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момент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вступления</w:t>
      </w:r>
      <w:r w:rsidRPr="00FB444E">
        <w:rPr>
          <w:color w:val="000000" w:themeColor="text1"/>
          <w:spacing w:val="1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pacing w:val="3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гарантии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</w:t>
      </w:r>
      <w:r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силу;</w:t>
      </w:r>
    </w:p>
    <w:p w:rsidR="00B01AB6" w:rsidRPr="00FB444E" w:rsidRDefault="00B01AB6" w:rsidP="00FB444E">
      <w:pPr>
        <w:pStyle w:val="a3"/>
        <w:tabs>
          <w:tab w:val="left" w:pos="1798"/>
          <w:tab w:val="left" w:pos="3943"/>
          <w:tab w:val="left" w:pos="5371"/>
          <w:tab w:val="left" w:pos="7286"/>
          <w:tab w:val="left" w:pos="8936"/>
        </w:tabs>
        <w:spacing w:line="237" w:lineRule="auto"/>
        <w:ind w:left="121" w:right="103" w:firstLine="667"/>
        <w:jc w:val="both"/>
        <w:rPr>
          <w:color w:val="000000" w:themeColor="text1"/>
          <w:spacing w:val="-2"/>
          <w:sz w:val="28"/>
          <w:szCs w:val="28"/>
        </w:rPr>
      </w:pPr>
      <w:r w:rsidRPr="00FB444E">
        <w:rPr>
          <w:color w:val="000000" w:themeColor="text1"/>
          <w:spacing w:val="-4"/>
          <w:sz w:val="28"/>
          <w:szCs w:val="28"/>
        </w:rPr>
        <w:t>сроки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гарантии,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предъявления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требований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8"/>
          <w:w w:val="95"/>
          <w:sz w:val="28"/>
          <w:szCs w:val="28"/>
        </w:rPr>
        <w:t xml:space="preserve">по </w:t>
      </w:r>
      <w:r w:rsidRPr="00FB444E">
        <w:rPr>
          <w:color w:val="000000" w:themeColor="text1"/>
          <w:spacing w:val="-2"/>
          <w:sz w:val="28"/>
          <w:szCs w:val="28"/>
        </w:rPr>
        <w:t>муниципальной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гарантии,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исполнения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муниципальной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гарантии;</w:t>
      </w:r>
    </w:p>
    <w:p w:rsidR="00320C73" w:rsidRPr="00FB444E" w:rsidRDefault="00320C73" w:rsidP="00FB444E">
      <w:pPr>
        <w:pStyle w:val="a3"/>
        <w:spacing w:before="78" w:line="235" w:lineRule="auto"/>
        <w:ind w:left="114" w:right="139" w:firstLine="67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сведения о полном или частичном исполнении, прекращении обязательств </w:t>
      </w:r>
      <w:r w:rsidRPr="00FB444E">
        <w:rPr>
          <w:color w:val="000000" w:themeColor="text1"/>
          <w:sz w:val="28"/>
          <w:szCs w:val="28"/>
        </w:rPr>
        <w:t>по муниципальной гарантии, а также о фактическом возникновении (увеличении) или прекращении (уменьшении) обязатель</w:t>
      </w:r>
      <w:proofErr w:type="gramStart"/>
      <w:r w:rsidRPr="00FB444E">
        <w:rPr>
          <w:color w:val="000000" w:themeColor="text1"/>
          <w:sz w:val="28"/>
          <w:szCs w:val="28"/>
        </w:rPr>
        <w:t>ств пр</w:t>
      </w:r>
      <w:proofErr w:type="gramEnd"/>
      <w:r w:rsidRPr="00FB444E">
        <w:rPr>
          <w:color w:val="000000" w:themeColor="text1"/>
          <w:sz w:val="28"/>
          <w:szCs w:val="28"/>
        </w:rPr>
        <w:t xml:space="preserve">инципала, обеспеченных муниципальной </w:t>
      </w:r>
      <w:r w:rsidRPr="00FB444E">
        <w:rPr>
          <w:color w:val="000000" w:themeColor="text1"/>
          <w:spacing w:val="-2"/>
          <w:sz w:val="28"/>
          <w:szCs w:val="28"/>
        </w:rPr>
        <w:t>гарантией;</w:t>
      </w:r>
    </w:p>
    <w:p w:rsidR="00320C73" w:rsidRPr="00FB444E" w:rsidRDefault="00320C73" w:rsidP="00FB444E">
      <w:pPr>
        <w:pStyle w:val="a3"/>
        <w:tabs>
          <w:tab w:val="left" w:pos="1946"/>
          <w:tab w:val="left" w:pos="2594"/>
          <w:tab w:val="left" w:pos="4051"/>
          <w:tab w:val="left" w:pos="4911"/>
          <w:tab w:val="left" w:pos="6492"/>
          <w:tab w:val="left" w:pos="8004"/>
          <w:tab w:val="left" w:pos="9074"/>
        </w:tabs>
        <w:spacing w:line="235" w:lineRule="auto"/>
        <w:ind w:left="119" w:right="118" w:firstLine="670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наличие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4"/>
          <w:sz w:val="28"/>
          <w:szCs w:val="28"/>
        </w:rPr>
        <w:t>или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отсутствие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права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регрессного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требования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гаранта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14"/>
          <w:sz w:val="28"/>
          <w:szCs w:val="28"/>
        </w:rPr>
        <w:t xml:space="preserve">к </w:t>
      </w:r>
      <w:r w:rsidRPr="00FB444E">
        <w:rPr>
          <w:color w:val="000000" w:themeColor="text1"/>
          <w:spacing w:val="-2"/>
          <w:sz w:val="28"/>
          <w:szCs w:val="28"/>
        </w:rPr>
        <w:t>принципалу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либо</w:t>
      </w:r>
      <w:r w:rsidRPr="00FB444E">
        <w:rPr>
          <w:color w:val="000000" w:themeColor="text1"/>
          <w:spacing w:val="-1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уступки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гаранту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прав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требования бенефициара к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принципалу;</w:t>
      </w:r>
    </w:p>
    <w:p w:rsidR="00320C73" w:rsidRPr="00FB444E" w:rsidRDefault="00320C73" w:rsidP="00FB444E">
      <w:pPr>
        <w:pStyle w:val="a3"/>
        <w:spacing w:line="301" w:lineRule="exact"/>
        <w:ind w:left="790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иные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сведения,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раскрывающие</w:t>
      </w:r>
      <w:r w:rsidRPr="00FB444E">
        <w:rPr>
          <w:color w:val="000000" w:themeColor="text1"/>
          <w:spacing w:val="3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условия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pacing w:val="3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гарантии;</w:t>
      </w:r>
    </w:p>
    <w:p w:rsidR="00320C73" w:rsidRPr="00FB444E" w:rsidRDefault="00320C73" w:rsidP="00FB444E">
      <w:pPr>
        <w:pStyle w:val="a3"/>
        <w:spacing w:before="3" w:line="235" w:lineRule="auto"/>
        <w:ind w:firstLine="662"/>
        <w:jc w:val="both"/>
        <w:rPr>
          <w:color w:val="000000" w:themeColor="text1"/>
          <w:sz w:val="28"/>
          <w:szCs w:val="28"/>
        </w:rPr>
      </w:pPr>
      <w:r w:rsidRPr="00FB444E">
        <w:rPr>
          <w:b/>
          <w:color w:val="000000" w:themeColor="text1"/>
          <w:w w:val="95"/>
          <w:sz w:val="28"/>
          <w:szCs w:val="28"/>
        </w:rPr>
        <w:t>е)</w:t>
      </w:r>
      <w:r w:rsidRPr="00FB444E">
        <w:rPr>
          <w:color w:val="000000" w:themeColor="text1"/>
          <w:w w:val="95"/>
          <w:sz w:val="28"/>
          <w:szCs w:val="28"/>
        </w:rPr>
        <w:t xml:space="preserve"> муниципальным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гарантиям, предоставленным Российской Федерации в </w:t>
      </w:r>
      <w:r w:rsidRPr="00FB444E">
        <w:rPr>
          <w:color w:val="000000" w:themeColor="text1"/>
          <w:spacing w:val="-2"/>
          <w:sz w:val="28"/>
          <w:szCs w:val="28"/>
        </w:rPr>
        <w:t>иностранной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валюте</w:t>
      </w:r>
      <w:r w:rsidRPr="00FB444E">
        <w:rPr>
          <w:color w:val="000000" w:themeColor="text1"/>
          <w:spacing w:val="-9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в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рамках</w:t>
      </w:r>
      <w:r w:rsidRPr="00FB444E">
        <w:rPr>
          <w:color w:val="000000" w:themeColor="text1"/>
          <w:spacing w:val="-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использования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целевых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иностранных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кредитов:</w:t>
      </w:r>
    </w:p>
    <w:p w:rsidR="00320C73" w:rsidRPr="00FB444E" w:rsidRDefault="00320C73" w:rsidP="00FB444E">
      <w:pPr>
        <w:pStyle w:val="a3"/>
        <w:spacing w:line="299" w:lineRule="exact"/>
        <w:ind w:left="793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регистрационный</w:t>
      </w:r>
      <w:r w:rsidRPr="00FB444E">
        <w:rPr>
          <w:color w:val="000000" w:themeColor="text1"/>
          <w:spacing w:val="49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номер;</w:t>
      </w:r>
    </w:p>
    <w:p w:rsidR="00320C73" w:rsidRPr="00FB444E" w:rsidRDefault="00320C73" w:rsidP="00FB444E">
      <w:pPr>
        <w:pStyle w:val="a3"/>
        <w:spacing w:before="1" w:line="235" w:lineRule="auto"/>
        <w:ind w:left="784" w:right="1727" w:hanging="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основание для предоставления муниципальной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гарантии; </w:t>
      </w:r>
      <w:r w:rsidRPr="00FB444E">
        <w:rPr>
          <w:color w:val="000000" w:themeColor="text1"/>
          <w:sz w:val="28"/>
          <w:szCs w:val="28"/>
        </w:rPr>
        <w:t>дата муниципальной гарантии;</w:t>
      </w:r>
    </w:p>
    <w:p w:rsidR="00320C73" w:rsidRPr="00FB444E" w:rsidRDefault="00320C73" w:rsidP="00FB444E">
      <w:pPr>
        <w:pStyle w:val="a3"/>
        <w:spacing w:line="235" w:lineRule="auto"/>
        <w:ind w:left="786" w:right="385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наименование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принципала; </w:t>
      </w:r>
      <w:r w:rsidRPr="00FB444E">
        <w:rPr>
          <w:color w:val="000000" w:themeColor="text1"/>
          <w:w w:val="95"/>
          <w:sz w:val="28"/>
          <w:szCs w:val="28"/>
        </w:rPr>
        <w:t>наименование бенефициара;</w:t>
      </w:r>
    </w:p>
    <w:p w:rsidR="00320C73" w:rsidRPr="00FB444E" w:rsidRDefault="00320C73" w:rsidP="00FB444E">
      <w:pPr>
        <w:pStyle w:val="a3"/>
        <w:spacing w:line="301" w:lineRule="exact"/>
        <w:ind w:left="786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предельная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сумма</w:t>
      </w:r>
      <w:r w:rsidRPr="00FB444E">
        <w:rPr>
          <w:color w:val="000000" w:themeColor="text1"/>
          <w:spacing w:val="1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pacing w:val="34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гарантии;</w:t>
      </w:r>
    </w:p>
    <w:p w:rsidR="00320C73" w:rsidRPr="00FB444E" w:rsidRDefault="00320C73" w:rsidP="00FB444E">
      <w:pPr>
        <w:pStyle w:val="a3"/>
        <w:spacing w:before="6" w:line="230" w:lineRule="auto"/>
        <w:ind w:right="148" w:firstLine="67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сумма фактически имеющихся у принципала обязательств, обеспеченных </w:t>
      </w:r>
      <w:r w:rsidRPr="00FB444E">
        <w:rPr>
          <w:color w:val="000000" w:themeColor="text1"/>
          <w:sz w:val="28"/>
          <w:szCs w:val="28"/>
        </w:rPr>
        <w:t>муниципальной гарантией;</w:t>
      </w:r>
    </w:p>
    <w:p w:rsidR="00320C73" w:rsidRPr="00FB444E" w:rsidRDefault="00320C73" w:rsidP="00FB444E">
      <w:pPr>
        <w:pStyle w:val="a3"/>
        <w:spacing w:line="306" w:lineRule="exact"/>
        <w:ind w:left="784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дата</w:t>
      </w:r>
      <w:r w:rsidRPr="00FB444E">
        <w:rPr>
          <w:color w:val="000000" w:themeColor="text1"/>
          <w:spacing w:val="6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или</w:t>
      </w:r>
      <w:r w:rsidRPr="00FB444E">
        <w:rPr>
          <w:color w:val="000000" w:themeColor="text1"/>
          <w:spacing w:val="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момент</w:t>
      </w:r>
      <w:r w:rsidRPr="00FB444E">
        <w:rPr>
          <w:color w:val="000000" w:themeColor="text1"/>
          <w:spacing w:val="1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вступления</w:t>
      </w:r>
      <w:r w:rsidRPr="00FB444E">
        <w:rPr>
          <w:color w:val="000000" w:themeColor="text1"/>
          <w:spacing w:val="18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муниципальной</w:t>
      </w:r>
      <w:r w:rsidRPr="00FB444E">
        <w:rPr>
          <w:color w:val="000000" w:themeColor="text1"/>
          <w:spacing w:val="3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гарантии</w:t>
      </w:r>
      <w:r w:rsidRPr="00FB444E">
        <w:rPr>
          <w:color w:val="000000" w:themeColor="text1"/>
          <w:spacing w:val="19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силу;</w:t>
      </w:r>
    </w:p>
    <w:p w:rsidR="00320C73" w:rsidRPr="00FB444E" w:rsidRDefault="00320C73" w:rsidP="00FB444E">
      <w:pPr>
        <w:pStyle w:val="a3"/>
        <w:spacing w:before="6" w:line="230" w:lineRule="auto"/>
        <w:ind w:right="123" w:firstLine="672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сроки муниципальной гарантии, предъявления требований по </w:t>
      </w:r>
      <w:r w:rsidRPr="00FB444E">
        <w:rPr>
          <w:color w:val="000000" w:themeColor="text1"/>
          <w:spacing w:val="-2"/>
          <w:sz w:val="28"/>
          <w:szCs w:val="28"/>
        </w:rPr>
        <w:t>муниципальной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гарантии, исполнения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муниципальной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гарантии;</w:t>
      </w:r>
    </w:p>
    <w:p w:rsidR="00320C73" w:rsidRPr="00FB444E" w:rsidRDefault="00320C73" w:rsidP="00FB444E">
      <w:pPr>
        <w:pStyle w:val="a3"/>
        <w:spacing w:before="4" w:line="235" w:lineRule="auto"/>
        <w:ind w:left="111" w:right="139" w:firstLine="675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 xml:space="preserve">сведения о полном или частичном исполнении, прекращении обязательств </w:t>
      </w:r>
      <w:r w:rsidRPr="00FB444E">
        <w:rPr>
          <w:color w:val="000000" w:themeColor="text1"/>
          <w:sz w:val="28"/>
          <w:szCs w:val="28"/>
        </w:rPr>
        <w:t>по муниципальной гарантии, а также о фактическом возникновении (увеличении) или прекращении (уменьшении) обязатель</w:t>
      </w:r>
      <w:proofErr w:type="gramStart"/>
      <w:r w:rsidRPr="00FB444E">
        <w:rPr>
          <w:color w:val="000000" w:themeColor="text1"/>
          <w:sz w:val="28"/>
          <w:szCs w:val="28"/>
        </w:rPr>
        <w:t>ств пр</w:t>
      </w:r>
      <w:proofErr w:type="gramEnd"/>
      <w:r w:rsidRPr="00FB444E">
        <w:rPr>
          <w:color w:val="000000" w:themeColor="text1"/>
          <w:sz w:val="28"/>
          <w:szCs w:val="28"/>
        </w:rPr>
        <w:t xml:space="preserve">инципала, обеспеченных муниципальной </w:t>
      </w:r>
      <w:r w:rsidRPr="00FB444E">
        <w:rPr>
          <w:color w:val="000000" w:themeColor="text1"/>
          <w:spacing w:val="-2"/>
          <w:sz w:val="28"/>
          <w:szCs w:val="28"/>
        </w:rPr>
        <w:t>гарантией;</w:t>
      </w:r>
    </w:p>
    <w:p w:rsidR="00320C73" w:rsidRPr="00FB444E" w:rsidRDefault="00320C73" w:rsidP="00FB444E">
      <w:pPr>
        <w:pStyle w:val="a3"/>
        <w:tabs>
          <w:tab w:val="left" w:pos="1941"/>
          <w:tab w:val="left" w:pos="2585"/>
          <w:tab w:val="left" w:pos="4042"/>
          <w:tab w:val="left" w:pos="4906"/>
          <w:tab w:val="left" w:pos="6488"/>
          <w:tab w:val="left" w:pos="7995"/>
          <w:tab w:val="left" w:pos="9069"/>
        </w:tabs>
        <w:spacing w:before="4" w:line="235" w:lineRule="auto"/>
        <w:ind w:right="122" w:firstLine="670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pacing w:val="-2"/>
          <w:sz w:val="28"/>
          <w:szCs w:val="28"/>
        </w:rPr>
        <w:t>наличие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4"/>
          <w:sz w:val="28"/>
          <w:szCs w:val="28"/>
        </w:rPr>
        <w:t>или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отсутствие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права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регрессного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требования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гаранта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14"/>
          <w:sz w:val="28"/>
          <w:szCs w:val="28"/>
        </w:rPr>
        <w:t xml:space="preserve">к </w:t>
      </w:r>
      <w:r w:rsidRPr="00FB444E">
        <w:rPr>
          <w:color w:val="000000" w:themeColor="text1"/>
          <w:w w:val="95"/>
          <w:sz w:val="28"/>
          <w:szCs w:val="28"/>
        </w:rPr>
        <w:t xml:space="preserve">принципалу либо уступки гаранту прав требования бенефициара к принципалу; </w:t>
      </w:r>
      <w:r w:rsidRPr="00FB444E">
        <w:rPr>
          <w:color w:val="000000" w:themeColor="text1"/>
          <w:sz w:val="28"/>
          <w:szCs w:val="28"/>
        </w:rPr>
        <w:t>иные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сведения,</w:t>
      </w:r>
      <w:r w:rsidRPr="00FB444E">
        <w:rPr>
          <w:color w:val="000000" w:themeColor="text1"/>
          <w:spacing w:val="-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раскрывающие</w:t>
      </w:r>
      <w:r w:rsidRPr="00FB444E">
        <w:rPr>
          <w:color w:val="000000" w:themeColor="text1"/>
          <w:spacing w:val="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условия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муниципальной</w:t>
      </w:r>
      <w:r w:rsidRPr="00FB444E">
        <w:rPr>
          <w:color w:val="000000" w:themeColor="text1"/>
          <w:spacing w:val="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гарантии;</w:t>
      </w:r>
    </w:p>
    <w:p w:rsidR="00320C73" w:rsidRPr="00FB444E" w:rsidRDefault="00320C73" w:rsidP="00FB444E">
      <w:pPr>
        <w:pStyle w:val="a3"/>
        <w:tabs>
          <w:tab w:val="left" w:pos="3414"/>
        </w:tabs>
        <w:spacing w:before="1" w:line="235" w:lineRule="auto"/>
        <w:ind w:right="138" w:firstLine="10"/>
        <w:jc w:val="both"/>
        <w:rPr>
          <w:color w:val="000000" w:themeColor="text1"/>
          <w:sz w:val="28"/>
          <w:szCs w:val="28"/>
        </w:rPr>
      </w:pPr>
      <w:r w:rsidRPr="00FB444E">
        <w:rPr>
          <w:b/>
          <w:color w:val="000000" w:themeColor="text1"/>
          <w:spacing w:val="-5"/>
          <w:sz w:val="28"/>
          <w:szCs w:val="28"/>
        </w:rPr>
        <w:t xml:space="preserve">           ж) </w:t>
      </w:r>
      <w:r w:rsidRPr="00FB444E">
        <w:rPr>
          <w:color w:val="000000" w:themeColor="text1"/>
          <w:spacing w:val="-4"/>
          <w:sz w:val="28"/>
          <w:szCs w:val="28"/>
        </w:rPr>
        <w:t xml:space="preserve">иные </w:t>
      </w:r>
      <w:r w:rsidRPr="00FB444E">
        <w:rPr>
          <w:color w:val="000000" w:themeColor="text1"/>
          <w:spacing w:val="-2"/>
          <w:sz w:val="28"/>
          <w:szCs w:val="28"/>
        </w:rPr>
        <w:t>долговые обязательства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>муниципального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sz w:val="28"/>
          <w:szCs w:val="28"/>
        </w:rPr>
        <w:t xml:space="preserve">образования Хумалагского сельского поселения, </w:t>
      </w:r>
      <w:r w:rsidRPr="00FB444E">
        <w:rPr>
          <w:color w:val="000000" w:themeColor="text1"/>
          <w:sz w:val="28"/>
          <w:szCs w:val="28"/>
        </w:rPr>
        <w:t>возникшие</w:t>
      </w:r>
      <w:r w:rsidRPr="00FB444E">
        <w:rPr>
          <w:color w:val="000000" w:themeColor="text1"/>
          <w:spacing w:val="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</w:t>
      </w:r>
      <w:r w:rsidRPr="00FB444E">
        <w:rPr>
          <w:color w:val="000000" w:themeColor="text1"/>
          <w:spacing w:val="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введения</w:t>
      </w:r>
      <w:r w:rsidRPr="00FB444E">
        <w:rPr>
          <w:color w:val="000000" w:themeColor="text1"/>
          <w:spacing w:val="2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действие</w:t>
      </w:r>
      <w:r w:rsidRPr="00FB444E">
        <w:rPr>
          <w:color w:val="000000" w:themeColor="text1"/>
          <w:spacing w:val="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Бюджетного кодекса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РФ</w:t>
      </w:r>
      <w:r w:rsidRPr="00FB444E">
        <w:rPr>
          <w:color w:val="000000" w:themeColor="text1"/>
          <w:spacing w:val="-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</w:t>
      </w:r>
      <w:r w:rsidRPr="00FB444E">
        <w:rPr>
          <w:color w:val="000000" w:themeColor="text1"/>
          <w:spacing w:val="-1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отнесенным на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муниципальный долг:</w:t>
      </w:r>
    </w:p>
    <w:p w:rsidR="00320C73" w:rsidRPr="00FB444E" w:rsidRDefault="00320C73" w:rsidP="00FB444E">
      <w:pPr>
        <w:pStyle w:val="a3"/>
        <w:spacing w:line="235" w:lineRule="auto"/>
        <w:ind w:left="782" w:right="2831" w:firstLine="1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 xml:space="preserve">регистрационный номер обязательства; основание для возникновения обязательства; </w:t>
      </w:r>
      <w:r w:rsidRPr="00FB444E">
        <w:rPr>
          <w:color w:val="000000" w:themeColor="text1"/>
          <w:w w:val="95"/>
          <w:sz w:val="28"/>
          <w:szCs w:val="28"/>
        </w:rPr>
        <w:t>даты возникновения</w:t>
      </w:r>
      <w:r w:rsidRPr="00FB444E">
        <w:rPr>
          <w:color w:val="000000" w:themeColor="text1"/>
          <w:spacing w:val="4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и погашения обязательства; </w:t>
      </w:r>
      <w:r w:rsidRPr="00FB444E">
        <w:rPr>
          <w:color w:val="000000" w:themeColor="text1"/>
          <w:sz w:val="28"/>
          <w:szCs w:val="28"/>
        </w:rPr>
        <w:t>сведения о погашении обязательства;</w:t>
      </w:r>
    </w:p>
    <w:p w:rsidR="00320C73" w:rsidRPr="00FB444E" w:rsidRDefault="00320C73" w:rsidP="00FB444E">
      <w:pPr>
        <w:pStyle w:val="a3"/>
        <w:spacing w:line="301" w:lineRule="exact"/>
        <w:ind w:left="786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иные</w:t>
      </w:r>
      <w:r w:rsidRPr="00FB444E">
        <w:rPr>
          <w:color w:val="000000" w:themeColor="text1"/>
          <w:spacing w:val="10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сведения,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раскрывающие</w:t>
      </w:r>
      <w:r w:rsidRPr="00FB444E">
        <w:rPr>
          <w:color w:val="000000" w:themeColor="text1"/>
          <w:spacing w:val="3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условия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исполнения</w:t>
      </w:r>
      <w:r w:rsidRPr="00FB444E">
        <w:rPr>
          <w:color w:val="000000" w:themeColor="text1"/>
          <w:spacing w:val="29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обязательства.</w:t>
      </w:r>
    </w:p>
    <w:p w:rsidR="00320C73" w:rsidRPr="00FB444E" w:rsidRDefault="00320C73" w:rsidP="00FB444E">
      <w:pPr>
        <w:tabs>
          <w:tab w:val="left" w:pos="1240"/>
        </w:tabs>
        <w:spacing w:line="235" w:lineRule="auto"/>
        <w:ind w:right="1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lastRenderedPageBreak/>
        <w:t xml:space="preserve">      2.3 Реструктуризация долгового обязательства, послужившая основанием </w:t>
      </w: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>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</w:t>
      </w:r>
      <w:r w:rsidRPr="00FB444E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>долговой книге</w:t>
      </w:r>
      <w:r w:rsidRPr="00FB44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444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>отметкой о</w:t>
      </w:r>
      <w:r w:rsidRPr="00FB444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прекращении реструктурированного обязательства.</w:t>
      </w:r>
    </w:p>
    <w:p w:rsidR="00320C73" w:rsidRPr="00FB444E" w:rsidRDefault="00320C73" w:rsidP="00FB444E">
      <w:pPr>
        <w:tabs>
          <w:tab w:val="left" w:pos="1421"/>
        </w:tabs>
        <w:spacing w:line="235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2.4 Учет операций в долговой книге ведется на бумажном носителе. Сведения долговой книги используются для ведения регистров бюджетного </w:t>
      </w:r>
      <w:r w:rsidRPr="00FB44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учета.</w:t>
      </w:r>
    </w:p>
    <w:p w:rsidR="00320C73" w:rsidRPr="00FB444E" w:rsidRDefault="00320C73" w:rsidP="00FB444E">
      <w:pPr>
        <w:tabs>
          <w:tab w:val="left" w:pos="1253"/>
        </w:tabs>
        <w:spacing w:line="288" w:lineRule="exact"/>
        <w:jc w:val="both"/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</w:pP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       2.5 Информация</w:t>
      </w:r>
      <w:r w:rsidRPr="00FB444E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</w:t>
      </w:r>
      <w:r w:rsidRPr="00FB444E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муниципальных</w:t>
      </w:r>
      <w:r w:rsidRPr="00FB444E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внутренних</w:t>
      </w:r>
      <w:r w:rsidRPr="00FB444E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долговых</w:t>
      </w:r>
      <w:r w:rsidRPr="00FB444E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</w:rPr>
        <w:t>обязательствах</w:t>
      </w:r>
    </w:p>
    <w:p w:rsidR="00ED2C93" w:rsidRPr="00FB444E" w:rsidRDefault="00ED2C93" w:rsidP="00FB444E">
      <w:pPr>
        <w:pStyle w:val="a3"/>
        <w:tabs>
          <w:tab w:val="left" w:pos="7059"/>
        </w:tabs>
        <w:spacing w:before="82" w:line="237" w:lineRule="auto"/>
        <w:ind w:left="110" w:right="139" w:firstLine="8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муниципального образования Хумалагского сельского поселения (за исключением обязательств</w:t>
      </w:r>
      <w:r w:rsidRPr="00FB444E">
        <w:rPr>
          <w:color w:val="000000" w:themeColor="text1"/>
          <w:spacing w:val="74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по</w:t>
      </w:r>
      <w:r w:rsidRPr="00FB444E">
        <w:rPr>
          <w:color w:val="000000" w:themeColor="text1"/>
          <w:spacing w:val="54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муниципальным</w:t>
      </w:r>
      <w:r w:rsidRPr="00FB444E">
        <w:rPr>
          <w:color w:val="000000" w:themeColor="text1"/>
          <w:spacing w:val="27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гарантиям</w:t>
      </w:r>
      <w:r w:rsidRPr="00FB444E">
        <w:rPr>
          <w:color w:val="000000" w:themeColor="text1"/>
          <w:spacing w:val="76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муниципального</w:t>
      </w:r>
      <w:r w:rsidRPr="00FB444E">
        <w:rPr>
          <w:color w:val="000000" w:themeColor="text1"/>
          <w:spacing w:val="77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образования</w:t>
      </w:r>
      <w:r w:rsidRPr="00FB444E">
        <w:rPr>
          <w:color w:val="000000" w:themeColor="text1"/>
          <w:sz w:val="28"/>
          <w:szCs w:val="28"/>
        </w:rPr>
        <w:t xml:space="preserve"> Хумалагского сельского поселения</w:t>
      </w:r>
      <w:r w:rsidRPr="00FB444E">
        <w:rPr>
          <w:color w:val="000000" w:themeColor="text1"/>
          <w:sz w:val="28"/>
          <w:szCs w:val="28"/>
          <w:u w:val="single" w:color="5B5454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валюте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Российской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Федерации)</w:t>
      </w:r>
      <w:r w:rsidRPr="00FB444E">
        <w:rPr>
          <w:color w:val="000000" w:themeColor="text1"/>
          <w:spacing w:val="-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вносится</w:t>
      </w:r>
      <w:r w:rsidRPr="00FB444E">
        <w:rPr>
          <w:color w:val="000000" w:themeColor="text1"/>
          <w:spacing w:val="-9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долговую книгу в срок, не превышающий пяти рабочих дней с момента возникновения соответствующего обязательства.</w:t>
      </w:r>
    </w:p>
    <w:p w:rsidR="00ED2C93" w:rsidRPr="00FB444E" w:rsidRDefault="00ED2C93" w:rsidP="00FB444E">
      <w:pPr>
        <w:pStyle w:val="a3"/>
        <w:tabs>
          <w:tab w:val="left" w:pos="6790"/>
        </w:tabs>
        <w:spacing w:line="235" w:lineRule="auto"/>
        <w:ind w:left="114" w:right="111" w:firstLine="661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Информация о муниципальных внешних долговых обязательствах муниципального образования Хумалагского сельского поселения (за исключением обязательств</w:t>
      </w:r>
      <w:r w:rsidRPr="00FB444E">
        <w:rPr>
          <w:color w:val="000000" w:themeColor="text1"/>
          <w:spacing w:val="4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по</w:t>
      </w:r>
      <w:r w:rsidRPr="00FB444E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минимальным</w:t>
      </w:r>
      <w:r w:rsidRPr="00FB444E">
        <w:rPr>
          <w:color w:val="000000" w:themeColor="text1"/>
          <w:spacing w:val="4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гарантиям</w:t>
      </w:r>
      <w:r w:rsidRPr="00FB444E">
        <w:rPr>
          <w:color w:val="000000" w:themeColor="text1"/>
          <w:spacing w:val="4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муниципального</w:t>
      </w:r>
      <w:r w:rsidRPr="00FB444E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образования</w:t>
      </w:r>
      <w:r w:rsidR="001521D0" w:rsidRPr="00FB444E">
        <w:rPr>
          <w:color w:val="000000" w:themeColor="text1"/>
          <w:sz w:val="28"/>
          <w:szCs w:val="28"/>
        </w:rPr>
        <w:t xml:space="preserve"> Хумалагского сельского поселения </w:t>
      </w:r>
      <w:r w:rsidRPr="00FB444E">
        <w:rPr>
          <w:color w:val="000000" w:themeColor="text1"/>
          <w:sz w:val="28"/>
          <w:szCs w:val="28"/>
        </w:rPr>
        <w:t>в иностранной валюте) вносится в Долговую книгу в течение</w:t>
      </w:r>
      <w:r w:rsidRPr="00FB444E">
        <w:rPr>
          <w:color w:val="000000" w:themeColor="text1"/>
          <w:spacing w:val="74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пяти</w:t>
      </w:r>
      <w:r w:rsidRPr="00FB444E">
        <w:rPr>
          <w:color w:val="000000" w:themeColor="text1"/>
          <w:spacing w:val="77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рабочих</w:t>
      </w:r>
      <w:r w:rsidRPr="00FB444E">
        <w:rPr>
          <w:color w:val="000000" w:themeColor="text1"/>
          <w:spacing w:val="73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дней</w:t>
      </w:r>
      <w:r w:rsidRPr="00FB444E">
        <w:rPr>
          <w:color w:val="000000" w:themeColor="text1"/>
          <w:spacing w:val="73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с</w:t>
      </w:r>
      <w:r w:rsidRPr="00FB444E">
        <w:rPr>
          <w:color w:val="000000" w:themeColor="text1"/>
          <w:spacing w:val="73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момента</w:t>
      </w:r>
      <w:r w:rsidRPr="00FB444E">
        <w:rPr>
          <w:color w:val="000000" w:themeColor="text1"/>
          <w:spacing w:val="77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поступления</w:t>
      </w:r>
      <w:r w:rsidRPr="00FB444E">
        <w:rPr>
          <w:color w:val="000000" w:themeColor="text1"/>
          <w:spacing w:val="79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70"/>
          <w:w w:val="150"/>
          <w:sz w:val="28"/>
          <w:szCs w:val="28"/>
        </w:rPr>
        <w:t xml:space="preserve">  </w:t>
      </w:r>
      <w:r w:rsidRPr="00FB444E">
        <w:rPr>
          <w:color w:val="000000" w:themeColor="text1"/>
          <w:sz w:val="28"/>
          <w:szCs w:val="28"/>
        </w:rPr>
        <w:t>AMC</w:t>
      </w:r>
      <w:r w:rsidR="001521D0" w:rsidRPr="00FB444E">
        <w:rPr>
          <w:color w:val="000000" w:themeColor="text1"/>
          <w:sz w:val="28"/>
          <w:szCs w:val="28"/>
        </w:rPr>
        <w:t xml:space="preserve"> Хумалагского сельского поселения</w:t>
      </w:r>
      <w:r w:rsidRPr="00FB444E">
        <w:rPr>
          <w:color w:val="000000" w:themeColor="text1"/>
          <w:sz w:val="28"/>
          <w:szCs w:val="28"/>
        </w:rPr>
        <w:t xml:space="preserve"> соответствующих документов, подтверждающих возникновение указанных обязательств. Информация, связанная с обслуживанием долгового обязательства (размещение, выплата доходов и </w:t>
      </w:r>
      <w:r w:rsidRPr="00FB444E">
        <w:rPr>
          <w:color w:val="000000" w:themeColor="text1"/>
          <w:w w:val="95"/>
          <w:sz w:val="28"/>
          <w:szCs w:val="28"/>
        </w:rPr>
        <w:t>погашение обязательства),</w:t>
      </w:r>
      <w:r w:rsidRPr="00FB444E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представляется</w:t>
      </w:r>
      <w:r w:rsidRPr="00FB444E">
        <w:rPr>
          <w:color w:val="000000" w:themeColor="text1"/>
          <w:spacing w:val="-14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для внесения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</w:t>
      </w:r>
      <w:r w:rsidRPr="00FB444E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долговую книгу в срок, предусмотренный в соответствующем договоре или соглашении,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 xml:space="preserve">заключаемом с </w:t>
      </w:r>
      <w:r w:rsidRPr="00FB444E">
        <w:rPr>
          <w:color w:val="000000" w:themeColor="text1"/>
          <w:sz w:val="28"/>
          <w:szCs w:val="28"/>
        </w:rPr>
        <w:t>организацией,</w:t>
      </w:r>
      <w:r w:rsidRPr="00FB444E">
        <w:rPr>
          <w:color w:val="000000" w:themeColor="text1"/>
          <w:spacing w:val="-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привлекаемой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к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обслуживанию</w:t>
      </w:r>
      <w:r w:rsidRPr="00FB444E">
        <w:rPr>
          <w:color w:val="000000" w:themeColor="text1"/>
          <w:spacing w:val="-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долгового</w:t>
      </w:r>
      <w:r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обязательства.</w:t>
      </w:r>
    </w:p>
    <w:p w:rsidR="00ED2C93" w:rsidRPr="00FB444E" w:rsidRDefault="00ED2C93" w:rsidP="00FB444E">
      <w:pPr>
        <w:pStyle w:val="a3"/>
        <w:tabs>
          <w:tab w:val="left" w:pos="5167"/>
          <w:tab w:val="left" w:pos="6734"/>
          <w:tab w:val="left" w:pos="7442"/>
          <w:tab w:val="left" w:pos="8099"/>
          <w:tab w:val="left" w:pos="8162"/>
        </w:tabs>
        <w:spacing w:line="232" w:lineRule="auto"/>
        <w:ind w:left="105" w:right="115" w:firstLine="670"/>
        <w:jc w:val="both"/>
        <w:rPr>
          <w:color w:val="000000" w:themeColor="text1"/>
          <w:sz w:val="28"/>
          <w:szCs w:val="28"/>
        </w:rPr>
      </w:pPr>
      <w:proofErr w:type="gramStart"/>
      <w:r w:rsidRPr="00FB444E">
        <w:rPr>
          <w:color w:val="000000" w:themeColor="text1"/>
          <w:w w:val="95"/>
          <w:sz w:val="28"/>
          <w:szCs w:val="28"/>
        </w:rPr>
        <w:t xml:space="preserve">Информация о муниципальных долговых обязательствах муниципального </w:t>
      </w:r>
      <w:r w:rsidRPr="00FB444E">
        <w:rPr>
          <w:color w:val="000000" w:themeColor="text1"/>
          <w:sz w:val="28"/>
          <w:szCs w:val="28"/>
        </w:rPr>
        <w:t xml:space="preserve">образования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z w:val="28"/>
          <w:szCs w:val="28"/>
        </w:rPr>
        <w:t xml:space="preserve"> по муниципальным гарантиям муниципального образования </w:t>
      </w:r>
      <w:r w:rsidR="001521D0" w:rsidRPr="00FB444E">
        <w:rPr>
          <w:color w:val="000000" w:themeColor="text1"/>
          <w:sz w:val="28"/>
          <w:szCs w:val="28"/>
        </w:rPr>
        <w:t xml:space="preserve">Хумалагского сельского поселения </w:t>
      </w:r>
      <w:r w:rsidRPr="00FB444E">
        <w:rPr>
          <w:color w:val="000000" w:themeColor="text1"/>
          <w:sz w:val="28"/>
          <w:szCs w:val="28"/>
        </w:rPr>
        <w:t xml:space="preserve">вносится в долговую книгу муниципального образования </w:t>
      </w:r>
      <w:r w:rsidR="001521D0" w:rsidRPr="00FB444E">
        <w:rPr>
          <w:color w:val="000000" w:themeColor="text1"/>
          <w:sz w:val="28"/>
          <w:szCs w:val="28"/>
        </w:rPr>
        <w:t xml:space="preserve">Хумалагского сельского поселения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течение пяти рабочих дней с даты получения AMC </w:t>
      </w:r>
      <w:r w:rsidR="001521D0" w:rsidRPr="00FB444E">
        <w:rPr>
          <w:color w:val="000000" w:themeColor="text1"/>
          <w:sz w:val="28"/>
          <w:szCs w:val="28"/>
        </w:rPr>
        <w:t xml:space="preserve">Хумалагского сельского поселения </w:t>
      </w:r>
      <w:r w:rsidRPr="00FB444E">
        <w:rPr>
          <w:color w:val="000000" w:themeColor="text1"/>
          <w:spacing w:val="-2"/>
          <w:w w:val="95"/>
          <w:sz w:val="28"/>
          <w:szCs w:val="28"/>
        </w:rPr>
        <w:t xml:space="preserve">сведений </w:t>
      </w:r>
      <w:r w:rsidRPr="00FB444E">
        <w:rPr>
          <w:color w:val="000000" w:themeColor="text1"/>
          <w:sz w:val="28"/>
          <w:szCs w:val="28"/>
        </w:rPr>
        <w:t>о фактическом возникновении (увеличении) или прекращении (уменьшении) обязательств принципала, обеспеченных муниципальной гарантией муниципального образования</w:t>
      </w:r>
      <w:r w:rsidRPr="00FB444E">
        <w:rPr>
          <w:color w:val="000000" w:themeColor="text1"/>
          <w:spacing w:val="51"/>
          <w:sz w:val="28"/>
          <w:szCs w:val="28"/>
        </w:rPr>
        <w:t xml:space="preserve">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proofErr w:type="gramEnd"/>
    </w:p>
    <w:p w:rsidR="00ED2C93" w:rsidRPr="00FB444E" w:rsidRDefault="00ED2C93" w:rsidP="00FB444E">
      <w:pPr>
        <w:pStyle w:val="a3"/>
        <w:tabs>
          <w:tab w:val="left" w:pos="1209"/>
          <w:tab w:val="left" w:pos="3298"/>
          <w:tab w:val="left" w:pos="4928"/>
          <w:tab w:val="left" w:pos="7806"/>
          <w:tab w:val="left" w:pos="8215"/>
        </w:tabs>
        <w:spacing w:line="235" w:lineRule="auto"/>
        <w:ind w:left="111" w:right="144" w:firstLine="660"/>
        <w:jc w:val="both"/>
        <w:rPr>
          <w:color w:val="000000" w:themeColor="text1"/>
          <w:sz w:val="28"/>
          <w:szCs w:val="28"/>
        </w:rPr>
      </w:pPr>
      <w:proofErr w:type="gramStart"/>
      <w:r w:rsidRPr="00FB444E">
        <w:rPr>
          <w:color w:val="000000" w:themeColor="text1"/>
          <w:sz w:val="28"/>
          <w:szCs w:val="28"/>
        </w:rPr>
        <w:t xml:space="preserve">Предусмотренные настоящим Порядком сведения по муниципальным гарантиям муниципального образования </w:t>
      </w:r>
      <w:r w:rsidR="001521D0" w:rsidRPr="00FB444E">
        <w:rPr>
          <w:color w:val="000000" w:themeColor="text1"/>
          <w:sz w:val="28"/>
          <w:szCs w:val="28"/>
        </w:rPr>
        <w:t xml:space="preserve">Хумалагского сельского поселения </w:t>
      </w:r>
      <w:r w:rsidRPr="00FB444E">
        <w:rPr>
          <w:color w:val="000000" w:themeColor="text1"/>
          <w:spacing w:val="-2"/>
          <w:w w:val="95"/>
          <w:sz w:val="28"/>
          <w:szCs w:val="28"/>
        </w:rPr>
        <w:t xml:space="preserve">вносятся </w:t>
      </w:r>
      <w:r w:rsidRPr="00FB444E">
        <w:rPr>
          <w:color w:val="000000" w:themeColor="text1"/>
          <w:spacing w:val="-10"/>
          <w:sz w:val="28"/>
          <w:szCs w:val="28"/>
        </w:rPr>
        <w:t>в</w:t>
      </w:r>
      <w:r w:rsidR="001521D0" w:rsidRPr="00FB444E">
        <w:rPr>
          <w:color w:val="000000" w:themeColor="text1"/>
          <w:spacing w:val="-10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долговую</w:t>
      </w:r>
      <w:r w:rsidR="001521D0"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книгу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w w:val="95"/>
          <w:sz w:val="28"/>
          <w:szCs w:val="28"/>
        </w:rPr>
        <w:t>муниципального</w:t>
      </w:r>
      <w:r w:rsidR="001521D0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образования</w:t>
      </w:r>
      <w:r w:rsidR="001521D0" w:rsidRPr="00FB444E">
        <w:rPr>
          <w:color w:val="000000" w:themeColor="text1"/>
          <w:sz w:val="28"/>
          <w:szCs w:val="28"/>
        </w:rPr>
        <w:t xml:space="preserve"> Хумалагского сельского поселения</w:t>
      </w:r>
      <w:r w:rsidRPr="00FB444E">
        <w:rPr>
          <w:color w:val="000000" w:themeColor="text1"/>
          <w:sz w:val="28"/>
          <w:szCs w:val="28"/>
        </w:rPr>
        <w:t xml:space="preserve"> на основании отчетных материалов по </w:t>
      </w:r>
      <w:r w:rsidRPr="00FB444E">
        <w:rPr>
          <w:color w:val="000000" w:themeColor="text1"/>
          <w:spacing w:val="-2"/>
          <w:sz w:val="28"/>
          <w:szCs w:val="28"/>
        </w:rPr>
        <w:t>муниципальным</w:t>
      </w:r>
      <w:r w:rsidR="001521D0"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гарантиям</w:t>
      </w:r>
      <w:r w:rsidR="001521D0" w:rsidRPr="00FB444E">
        <w:rPr>
          <w:color w:val="000000" w:themeColor="text1"/>
          <w:spacing w:val="-2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sz w:val="28"/>
          <w:szCs w:val="28"/>
        </w:rPr>
        <w:t>муниципального</w:t>
      </w:r>
      <w:r w:rsidRPr="00FB444E">
        <w:rPr>
          <w:color w:val="000000" w:themeColor="text1"/>
          <w:sz w:val="28"/>
          <w:szCs w:val="28"/>
        </w:rPr>
        <w:tab/>
      </w:r>
      <w:r w:rsidRPr="00FB444E">
        <w:rPr>
          <w:color w:val="000000" w:themeColor="text1"/>
          <w:spacing w:val="-2"/>
          <w:w w:val="95"/>
          <w:sz w:val="28"/>
          <w:szCs w:val="28"/>
        </w:rPr>
        <w:t>образования</w:t>
      </w:r>
      <w:r w:rsidR="001521D0" w:rsidRPr="00FB444E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z w:val="28"/>
          <w:szCs w:val="28"/>
        </w:rPr>
        <w:t xml:space="preserve"> и обеспечиваемым ими обязательствам, ежемесячно представляемых AMC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z w:val="28"/>
          <w:szCs w:val="28"/>
        </w:rPr>
        <w:t>,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осуществляющим ведение аналитического учета предоставленных </w:t>
      </w:r>
      <w:r w:rsidRPr="00FB444E">
        <w:rPr>
          <w:color w:val="000000" w:themeColor="text1"/>
          <w:sz w:val="28"/>
          <w:szCs w:val="28"/>
        </w:rPr>
        <w:lastRenderedPageBreak/>
        <w:t>муниципальных гарантий муниципального образования</w:t>
      </w:r>
      <w:r w:rsidRPr="00FB444E">
        <w:rPr>
          <w:color w:val="000000" w:themeColor="text1"/>
          <w:spacing w:val="46"/>
          <w:sz w:val="28"/>
          <w:szCs w:val="28"/>
        </w:rPr>
        <w:t xml:space="preserve">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proofErr w:type="gramEnd"/>
    </w:p>
    <w:p w:rsidR="00ED2C93" w:rsidRPr="00FB444E" w:rsidRDefault="00ED2C93" w:rsidP="00FB444E">
      <w:pPr>
        <w:pStyle w:val="a3"/>
        <w:spacing w:line="235" w:lineRule="auto"/>
        <w:ind w:right="130" w:firstLine="657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sz w:val="28"/>
          <w:szCs w:val="28"/>
        </w:rPr>
        <w:t>2.6. Информация, содержащаяся в долговой книге, является конфиденциальной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может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быть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предоставлена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правоохранительным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органам либо</w:t>
      </w:r>
      <w:r w:rsidRPr="00FB444E">
        <w:rPr>
          <w:color w:val="000000" w:themeColor="text1"/>
          <w:spacing w:val="14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уполномоченным</w:t>
      </w:r>
      <w:r w:rsidRPr="00FB444E">
        <w:rPr>
          <w:color w:val="000000" w:themeColor="text1"/>
          <w:spacing w:val="2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органам,</w:t>
      </w:r>
      <w:r w:rsidRPr="00FB444E">
        <w:rPr>
          <w:color w:val="000000" w:themeColor="text1"/>
          <w:spacing w:val="20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на</w:t>
      </w:r>
      <w:r w:rsidRPr="00FB444E">
        <w:rPr>
          <w:color w:val="000000" w:themeColor="text1"/>
          <w:spacing w:val="1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основании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письменного</w:t>
      </w:r>
      <w:r w:rsidRPr="00FB444E">
        <w:rPr>
          <w:color w:val="000000" w:themeColor="text1"/>
          <w:spacing w:val="33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заявления</w:t>
      </w:r>
      <w:r w:rsidRPr="00FB444E">
        <w:rPr>
          <w:color w:val="000000" w:themeColor="text1"/>
          <w:spacing w:val="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в</w:t>
      </w:r>
      <w:r w:rsidRPr="00FB444E">
        <w:rPr>
          <w:color w:val="000000" w:themeColor="text1"/>
          <w:spacing w:val="9"/>
          <w:sz w:val="28"/>
          <w:szCs w:val="28"/>
        </w:rPr>
        <w:t xml:space="preserve"> </w:t>
      </w:r>
      <w:r w:rsidRPr="00FB444E">
        <w:rPr>
          <w:color w:val="000000" w:themeColor="text1"/>
          <w:spacing w:val="-4"/>
          <w:sz w:val="28"/>
          <w:szCs w:val="28"/>
        </w:rPr>
        <w:t>виде</w:t>
      </w:r>
    </w:p>
    <w:p w:rsidR="00ED2C93" w:rsidRPr="00FB444E" w:rsidRDefault="001521D0" w:rsidP="00FB444E">
      <w:pPr>
        <w:spacing w:before="73"/>
        <w:ind w:left="1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44E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Выписки из долговой книги</w:t>
      </w:r>
      <w:r w:rsidR="00ED2C93" w:rsidRPr="00FB444E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</w:rPr>
        <w:t>.</w:t>
      </w:r>
    </w:p>
    <w:p w:rsidR="00ED2C93" w:rsidRPr="00FB444E" w:rsidRDefault="00ED2C93" w:rsidP="00FB444E">
      <w:pPr>
        <w:pStyle w:val="a3"/>
        <w:jc w:val="both"/>
        <w:rPr>
          <w:color w:val="000000" w:themeColor="text1"/>
          <w:sz w:val="28"/>
          <w:szCs w:val="28"/>
        </w:rPr>
      </w:pPr>
    </w:p>
    <w:p w:rsidR="00ED2C93" w:rsidRPr="00FB444E" w:rsidRDefault="00ED2C93" w:rsidP="00FB444E">
      <w:pPr>
        <w:pStyle w:val="a3"/>
        <w:spacing w:before="110" w:line="307" w:lineRule="exact"/>
        <w:ind w:left="1189"/>
        <w:jc w:val="both"/>
        <w:rPr>
          <w:b/>
          <w:color w:val="000000" w:themeColor="text1"/>
          <w:sz w:val="28"/>
          <w:szCs w:val="28"/>
        </w:rPr>
      </w:pPr>
      <w:r w:rsidRPr="00FB444E">
        <w:rPr>
          <w:b/>
          <w:color w:val="000000" w:themeColor="text1"/>
          <w:w w:val="105"/>
          <w:sz w:val="28"/>
          <w:szCs w:val="28"/>
        </w:rPr>
        <w:t>3.</w:t>
      </w:r>
      <w:r w:rsidRPr="00FB444E">
        <w:rPr>
          <w:b/>
          <w:color w:val="000000" w:themeColor="text1"/>
          <w:spacing w:val="37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>Порядок</w:t>
      </w:r>
      <w:r w:rsidRPr="00FB444E">
        <w:rPr>
          <w:b/>
          <w:color w:val="000000" w:themeColor="text1"/>
          <w:spacing w:val="5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>регистрации</w:t>
      </w:r>
      <w:r w:rsidRPr="00FB444E">
        <w:rPr>
          <w:b/>
          <w:color w:val="000000" w:themeColor="text1"/>
          <w:spacing w:val="-2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>и</w:t>
      </w:r>
      <w:r w:rsidRPr="00FB444E">
        <w:rPr>
          <w:b/>
          <w:color w:val="000000" w:themeColor="text1"/>
          <w:spacing w:val="-16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>хранения</w:t>
      </w:r>
      <w:r w:rsidRPr="00FB444E">
        <w:rPr>
          <w:b/>
          <w:color w:val="000000" w:themeColor="text1"/>
          <w:spacing w:val="-9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>долговых</w:t>
      </w:r>
      <w:r w:rsidRPr="00FB444E">
        <w:rPr>
          <w:b/>
          <w:color w:val="000000" w:themeColor="text1"/>
          <w:spacing w:val="-5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w w:val="105"/>
          <w:sz w:val="28"/>
          <w:szCs w:val="28"/>
        </w:rPr>
        <w:t xml:space="preserve">обязательств </w:t>
      </w:r>
      <w:r w:rsidRPr="00FB444E">
        <w:rPr>
          <w:b/>
          <w:color w:val="000000" w:themeColor="text1"/>
          <w:spacing w:val="-10"/>
          <w:w w:val="105"/>
          <w:sz w:val="28"/>
          <w:szCs w:val="28"/>
        </w:rPr>
        <w:t>в</w:t>
      </w:r>
      <w:r w:rsidR="001521D0" w:rsidRPr="00FB444E">
        <w:rPr>
          <w:b/>
          <w:color w:val="000000" w:themeColor="text1"/>
          <w:sz w:val="28"/>
          <w:szCs w:val="28"/>
        </w:rPr>
        <w:t xml:space="preserve"> </w:t>
      </w:r>
      <w:r w:rsidRPr="00FB444E">
        <w:rPr>
          <w:b/>
          <w:color w:val="000000" w:themeColor="text1"/>
          <w:sz w:val="28"/>
          <w:szCs w:val="28"/>
        </w:rPr>
        <w:t>долговой</w:t>
      </w:r>
      <w:r w:rsidRPr="00FB444E">
        <w:rPr>
          <w:b/>
          <w:color w:val="000000" w:themeColor="text1"/>
          <w:spacing w:val="18"/>
          <w:w w:val="105"/>
          <w:sz w:val="28"/>
          <w:szCs w:val="28"/>
        </w:rPr>
        <w:t xml:space="preserve"> </w:t>
      </w:r>
      <w:r w:rsidRPr="00FB444E">
        <w:rPr>
          <w:b/>
          <w:color w:val="000000" w:themeColor="text1"/>
          <w:spacing w:val="-2"/>
          <w:w w:val="105"/>
          <w:sz w:val="28"/>
          <w:szCs w:val="28"/>
        </w:rPr>
        <w:t>книге</w:t>
      </w:r>
    </w:p>
    <w:p w:rsidR="00ED2C93" w:rsidRPr="00FB444E" w:rsidRDefault="00ED2C93" w:rsidP="00FB444E">
      <w:pPr>
        <w:pStyle w:val="a3"/>
        <w:spacing w:before="3"/>
        <w:jc w:val="both"/>
        <w:rPr>
          <w:color w:val="000000" w:themeColor="text1"/>
          <w:sz w:val="28"/>
          <w:szCs w:val="28"/>
        </w:rPr>
      </w:pPr>
    </w:p>
    <w:p w:rsidR="00ED2C93" w:rsidRPr="00FB444E" w:rsidRDefault="00ED2C93" w:rsidP="00FB444E">
      <w:pPr>
        <w:pStyle w:val="a3"/>
        <w:spacing w:line="309" w:lineRule="exact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5"/>
          <w:sz w:val="28"/>
          <w:szCs w:val="28"/>
        </w:rPr>
        <w:t>3.1.</w:t>
      </w:r>
      <w:r w:rsidRPr="00FB444E">
        <w:rPr>
          <w:color w:val="000000" w:themeColor="text1"/>
          <w:spacing w:val="5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Сведения,</w:t>
      </w:r>
      <w:r w:rsidRPr="00FB444E">
        <w:rPr>
          <w:color w:val="000000" w:themeColor="text1"/>
          <w:spacing w:val="24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отраженные</w:t>
      </w:r>
      <w:r w:rsidRPr="00FB444E">
        <w:rPr>
          <w:color w:val="000000" w:themeColor="text1"/>
          <w:spacing w:val="17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</w:t>
      </w:r>
      <w:r w:rsidRPr="00FB444E">
        <w:rPr>
          <w:color w:val="000000" w:themeColor="text1"/>
          <w:spacing w:val="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долговой</w:t>
      </w:r>
      <w:r w:rsidRPr="00FB444E">
        <w:rPr>
          <w:color w:val="000000" w:themeColor="text1"/>
          <w:spacing w:val="21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книге</w:t>
      </w:r>
      <w:r w:rsidRPr="00FB444E">
        <w:rPr>
          <w:color w:val="000000" w:themeColor="text1"/>
          <w:spacing w:val="1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муниципального</w:t>
      </w:r>
      <w:r w:rsidR="009E02EF" w:rsidRPr="00FB444E">
        <w:rPr>
          <w:color w:val="000000" w:themeColor="text1"/>
          <w:w w:val="95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образования</w:t>
      </w:r>
      <w:r w:rsidR="009E02EF" w:rsidRPr="00FB444E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z w:val="28"/>
          <w:szCs w:val="28"/>
        </w:rPr>
        <w:t>,</w:t>
      </w:r>
      <w:r w:rsidRPr="00FB444E">
        <w:rPr>
          <w:color w:val="000000" w:themeColor="text1"/>
          <w:spacing w:val="-15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а</w:t>
      </w:r>
      <w:r w:rsidRPr="00FB444E">
        <w:rPr>
          <w:color w:val="000000" w:themeColor="text1"/>
          <w:spacing w:val="-16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также</w:t>
      </w:r>
      <w:r w:rsidRPr="00FB444E">
        <w:rPr>
          <w:color w:val="000000" w:themeColor="text1"/>
          <w:spacing w:val="-8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информация,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послужившая основанием для регистрации долгового обязательства в долговой книге, хранятся на </w:t>
      </w:r>
      <w:r w:rsidRPr="00FB444E">
        <w:rPr>
          <w:color w:val="000000" w:themeColor="text1"/>
          <w:w w:val="95"/>
          <w:sz w:val="28"/>
          <w:szCs w:val="28"/>
        </w:rPr>
        <w:t>бумажных</w:t>
      </w:r>
      <w:r w:rsidRPr="00FB444E">
        <w:rPr>
          <w:color w:val="000000" w:themeColor="text1"/>
          <w:spacing w:val="32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носителях</w:t>
      </w:r>
      <w:r w:rsidRPr="00FB444E">
        <w:rPr>
          <w:color w:val="000000" w:themeColor="text1"/>
          <w:spacing w:val="33"/>
          <w:sz w:val="28"/>
          <w:szCs w:val="28"/>
        </w:rPr>
        <w:t xml:space="preserve"> </w:t>
      </w:r>
      <w:r w:rsidRPr="00FB444E">
        <w:rPr>
          <w:color w:val="000000" w:themeColor="text1"/>
          <w:w w:val="95"/>
          <w:sz w:val="28"/>
          <w:szCs w:val="28"/>
        </w:rPr>
        <w:t>в AMC</w:t>
      </w:r>
      <w:r w:rsidRPr="00FB444E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="001521D0" w:rsidRPr="00FB444E">
        <w:rPr>
          <w:color w:val="000000" w:themeColor="text1"/>
          <w:sz w:val="28"/>
          <w:szCs w:val="28"/>
        </w:rPr>
        <w:t>Хумалагского сельского поселения</w:t>
      </w:r>
      <w:r w:rsidRPr="00FB444E">
        <w:rPr>
          <w:color w:val="000000" w:themeColor="text1"/>
          <w:sz w:val="28"/>
          <w:szCs w:val="28"/>
        </w:rPr>
        <w:t>.</w:t>
      </w:r>
      <w:r w:rsidRPr="00FB444E">
        <w:rPr>
          <w:color w:val="000000" w:themeColor="text1"/>
          <w:spacing w:val="-17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>Срок</w:t>
      </w:r>
      <w:r w:rsidRPr="00FB444E">
        <w:rPr>
          <w:color w:val="000000" w:themeColor="text1"/>
          <w:spacing w:val="-13"/>
          <w:sz w:val="28"/>
          <w:szCs w:val="28"/>
        </w:rPr>
        <w:t xml:space="preserve"> </w:t>
      </w:r>
      <w:r w:rsidRPr="00FB444E">
        <w:rPr>
          <w:color w:val="000000" w:themeColor="text1"/>
          <w:spacing w:val="-2"/>
          <w:w w:val="95"/>
          <w:sz w:val="28"/>
          <w:szCs w:val="28"/>
        </w:rPr>
        <w:t>хранения</w:t>
      </w:r>
    </w:p>
    <w:p w:rsidR="00ED2C93" w:rsidRPr="00FB444E" w:rsidRDefault="00ED2C93" w:rsidP="00FB444E">
      <w:pPr>
        <w:spacing w:before="84"/>
        <w:ind w:left="112"/>
        <w:jc w:val="both"/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</w:pPr>
      <w:r w:rsidRPr="00FB444E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</w:t>
      </w:r>
      <w:r w:rsidRPr="00FB444E">
        <w:rPr>
          <w:rFonts w:ascii="Times New Roman" w:hAnsi="Times New Roman" w:cs="Times New Roman"/>
          <w:color w:val="000000" w:themeColor="text1"/>
          <w:spacing w:val="47"/>
          <w:w w:val="105"/>
          <w:sz w:val="28"/>
          <w:szCs w:val="28"/>
        </w:rPr>
        <w:t xml:space="preserve"> </w:t>
      </w:r>
      <w:r w:rsidR="009E02EF" w:rsidRPr="00FB444E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постоянно</w:t>
      </w:r>
      <w:r w:rsidRPr="00FB444E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>.</w:t>
      </w:r>
    </w:p>
    <w:p w:rsidR="009E02EF" w:rsidRPr="00FB444E" w:rsidRDefault="009E02EF" w:rsidP="00FB444E">
      <w:pPr>
        <w:pStyle w:val="a3"/>
        <w:spacing w:line="232" w:lineRule="auto"/>
        <w:jc w:val="both"/>
        <w:rPr>
          <w:color w:val="000000" w:themeColor="text1"/>
          <w:sz w:val="28"/>
          <w:szCs w:val="28"/>
        </w:rPr>
      </w:pPr>
      <w:r w:rsidRPr="00FB444E">
        <w:rPr>
          <w:color w:val="000000" w:themeColor="text1"/>
          <w:w w:val="90"/>
          <w:sz w:val="28"/>
          <w:szCs w:val="28"/>
        </w:rPr>
        <w:t>3.2. Регистрации подлежит каждое долговое обязательство на основании первичных</w:t>
      </w:r>
      <w:r w:rsidRPr="00FB444E">
        <w:rPr>
          <w:color w:val="000000" w:themeColor="text1"/>
          <w:spacing w:val="-9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документов,</w:t>
      </w:r>
      <w:r w:rsidRPr="00FB444E">
        <w:rPr>
          <w:color w:val="000000" w:themeColor="text1"/>
          <w:spacing w:val="-8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в</w:t>
      </w:r>
      <w:r w:rsidRPr="00FB444E">
        <w:rPr>
          <w:color w:val="000000" w:themeColor="text1"/>
          <w:spacing w:val="-3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день</w:t>
      </w:r>
      <w:r w:rsidRPr="00FB444E">
        <w:rPr>
          <w:color w:val="000000" w:themeColor="text1"/>
          <w:spacing w:val="-9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получения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документов</w:t>
      </w:r>
      <w:r w:rsidRPr="00FB444E">
        <w:rPr>
          <w:color w:val="000000" w:themeColor="text1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и</w:t>
      </w:r>
      <w:r w:rsidRPr="00FB444E">
        <w:rPr>
          <w:color w:val="000000" w:themeColor="text1"/>
          <w:spacing w:val="-9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регистрируется</w:t>
      </w:r>
      <w:r w:rsidRPr="00FB444E">
        <w:rPr>
          <w:color w:val="000000" w:themeColor="text1"/>
          <w:spacing w:val="-9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>в</w:t>
      </w:r>
      <w:r w:rsidRPr="00FB444E">
        <w:rPr>
          <w:color w:val="000000" w:themeColor="text1"/>
          <w:spacing w:val="-9"/>
          <w:w w:val="90"/>
          <w:sz w:val="28"/>
          <w:szCs w:val="28"/>
        </w:rPr>
        <w:t xml:space="preserve"> </w:t>
      </w:r>
      <w:r w:rsidRPr="00FB444E">
        <w:rPr>
          <w:color w:val="000000" w:themeColor="text1"/>
          <w:w w:val="90"/>
          <w:sz w:val="28"/>
          <w:szCs w:val="28"/>
        </w:rPr>
        <w:t xml:space="preserve">валюте </w:t>
      </w:r>
      <w:r w:rsidRPr="00FB444E">
        <w:rPr>
          <w:color w:val="000000" w:themeColor="text1"/>
          <w:sz w:val="28"/>
          <w:szCs w:val="28"/>
        </w:rPr>
        <w:t>долга, запись о регистрации осуществляется в хронологическом</w:t>
      </w:r>
      <w:r w:rsidRPr="00FB444E">
        <w:rPr>
          <w:color w:val="000000" w:themeColor="text1"/>
          <w:spacing w:val="-1"/>
          <w:sz w:val="28"/>
          <w:szCs w:val="28"/>
        </w:rPr>
        <w:t xml:space="preserve"> </w:t>
      </w:r>
      <w:r w:rsidRPr="00FB444E">
        <w:rPr>
          <w:color w:val="000000" w:themeColor="text1"/>
          <w:sz w:val="28"/>
          <w:szCs w:val="28"/>
        </w:rPr>
        <w:t xml:space="preserve">порядке </w:t>
      </w:r>
      <w:r w:rsidRPr="00FB444E">
        <w:rPr>
          <w:color w:val="000000" w:themeColor="text1"/>
          <w:w w:val="95"/>
          <w:sz w:val="28"/>
          <w:szCs w:val="28"/>
        </w:rPr>
        <w:t>нарастающим итогом.</w:t>
      </w:r>
    </w:p>
    <w:p w:rsidR="009E02EF" w:rsidRPr="00FB444E" w:rsidRDefault="009E02EF" w:rsidP="00FB444E">
      <w:pPr>
        <w:spacing w:before="84"/>
        <w:ind w:left="1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C73" w:rsidRPr="00FB444E" w:rsidRDefault="00320C73" w:rsidP="00FB444E">
      <w:pPr>
        <w:tabs>
          <w:tab w:val="left" w:pos="1253"/>
        </w:tabs>
        <w:spacing w:line="288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C73" w:rsidRPr="00FB444E" w:rsidRDefault="00320C73" w:rsidP="00FB444E">
      <w:pPr>
        <w:pStyle w:val="a3"/>
        <w:tabs>
          <w:tab w:val="left" w:pos="1377"/>
          <w:tab w:val="left" w:pos="2293"/>
          <w:tab w:val="left" w:pos="3685"/>
          <w:tab w:val="left" w:pos="5584"/>
          <w:tab w:val="left" w:pos="7808"/>
        </w:tabs>
        <w:spacing w:line="297" w:lineRule="exact"/>
        <w:ind w:left="765"/>
        <w:jc w:val="both"/>
        <w:rPr>
          <w:color w:val="000000" w:themeColor="text1"/>
          <w:sz w:val="28"/>
          <w:szCs w:val="28"/>
        </w:rPr>
      </w:pPr>
    </w:p>
    <w:p w:rsidR="00320C73" w:rsidRPr="00FB444E" w:rsidRDefault="00320C73" w:rsidP="00FB444E">
      <w:pPr>
        <w:pStyle w:val="a3"/>
        <w:tabs>
          <w:tab w:val="left" w:pos="1941"/>
          <w:tab w:val="left" w:pos="2585"/>
          <w:tab w:val="left" w:pos="4042"/>
          <w:tab w:val="left" w:pos="4906"/>
          <w:tab w:val="left" w:pos="6488"/>
          <w:tab w:val="left" w:pos="7995"/>
          <w:tab w:val="left" w:pos="9069"/>
        </w:tabs>
        <w:spacing w:before="4" w:line="235" w:lineRule="auto"/>
        <w:ind w:right="122" w:firstLine="670"/>
        <w:jc w:val="both"/>
        <w:rPr>
          <w:color w:val="000000" w:themeColor="text1"/>
          <w:sz w:val="28"/>
          <w:szCs w:val="28"/>
        </w:rPr>
      </w:pPr>
    </w:p>
    <w:p w:rsidR="00320C73" w:rsidRPr="00FB444E" w:rsidRDefault="00320C73" w:rsidP="00FB444E">
      <w:pPr>
        <w:pStyle w:val="a3"/>
        <w:tabs>
          <w:tab w:val="left" w:pos="1798"/>
          <w:tab w:val="left" w:pos="3943"/>
          <w:tab w:val="left" w:pos="5371"/>
          <w:tab w:val="left" w:pos="7286"/>
          <w:tab w:val="left" w:pos="8936"/>
        </w:tabs>
        <w:spacing w:line="237" w:lineRule="auto"/>
        <w:ind w:left="121" w:right="103" w:firstLine="667"/>
        <w:jc w:val="both"/>
        <w:rPr>
          <w:color w:val="000000" w:themeColor="text1"/>
          <w:sz w:val="28"/>
          <w:szCs w:val="28"/>
        </w:rPr>
      </w:pPr>
    </w:p>
    <w:p w:rsidR="00B01AB6" w:rsidRPr="00FB444E" w:rsidRDefault="00B01AB6" w:rsidP="00FB444E">
      <w:pPr>
        <w:pStyle w:val="a3"/>
        <w:spacing w:line="301" w:lineRule="exact"/>
        <w:ind w:left="111"/>
        <w:jc w:val="both"/>
        <w:rPr>
          <w:color w:val="000000" w:themeColor="text1"/>
          <w:sz w:val="28"/>
          <w:szCs w:val="28"/>
        </w:rPr>
      </w:pPr>
    </w:p>
    <w:p w:rsidR="00B01AB6" w:rsidRPr="00FB444E" w:rsidRDefault="00B01AB6" w:rsidP="00FB444E">
      <w:pPr>
        <w:pStyle w:val="a3"/>
        <w:spacing w:before="1" w:line="235" w:lineRule="auto"/>
        <w:ind w:right="99" w:firstLine="665"/>
        <w:jc w:val="both"/>
        <w:rPr>
          <w:color w:val="000000" w:themeColor="text1"/>
          <w:sz w:val="28"/>
          <w:szCs w:val="28"/>
        </w:rPr>
      </w:pPr>
    </w:p>
    <w:p w:rsidR="00B01AB6" w:rsidRPr="00FB444E" w:rsidRDefault="00B01AB6" w:rsidP="00FB444E">
      <w:pPr>
        <w:pStyle w:val="a6"/>
        <w:tabs>
          <w:tab w:val="left" w:pos="1173"/>
          <w:tab w:val="left" w:pos="7293"/>
        </w:tabs>
        <w:spacing w:line="230" w:lineRule="auto"/>
        <w:ind w:left="843" w:right="161" w:firstLine="0"/>
        <w:rPr>
          <w:color w:val="000000" w:themeColor="text1"/>
          <w:sz w:val="28"/>
          <w:szCs w:val="28"/>
        </w:rPr>
      </w:pPr>
    </w:p>
    <w:p w:rsidR="00D15570" w:rsidRPr="00FB444E" w:rsidRDefault="00D15570" w:rsidP="00FB444E">
      <w:pPr>
        <w:pStyle w:val="Heading1"/>
        <w:spacing w:line="302" w:lineRule="exact"/>
        <w:ind w:right="485"/>
        <w:jc w:val="both"/>
        <w:rPr>
          <w:color w:val="000000" w:themeColor="text1"/>
          <w:sz w:val="28"/>
          <w:szCs w:val="28"/>
        </w:rPr>
      </w:pPr>
    </w:p>
    <w:p w:rsidR="009566E9" w:rsidRPr="007A2BE4" w:rsidRDefault="009566E9" w:rsidP="00D15570">
      <w:pPr>
        <w:tabs>
          <w:tab w:val="left" w:pos="2180"/>
        </w:tabs>
        <w:spacing w:line="303" w:lineRule="exact"/>
        <w:ind w:left="709"/>
        <w:jc w:val="center"/>
        <w:rPr>
          <w:sz w:val="28"/>
          <w:szCs w:val="28"/>
        </w:rPr>
      </w:pPr>
    </w:p>
    <w:p w:rsidR="009566E9" w:rsidRPr="007A2BE4" w:rsidRDefault="009566E9" w:rsidP="00D15570">
      <w:pPr>
        <w:jc w:val="center"/>
        <w:rPr>
          <w:sz w:val="28"/>
          <w:szCs w:val="28"/>
        </w:rPr>
      </w:pPr>
    </w:p>
    <w:sectPr w:rsidR="009566E9" w:rsidRPr="007A2BE4" w:rsidSect="00D15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97"/>
    <w:multiLevelType w:val="hybridMultilevel"/>
    <w:tmpl w:val="FFF28F5C"/>
    <w:lvl w:ilvl="0" w:tplc="5D18FB6A">
      <w:start w:val="1"/>
      <w:numFmt w:val="decimal"/>
      <w:lvlText w:val="%1."/>
      <w:lvlJc w:val="left"/>
      <w:pPr>
        <w:ind w:left="4049" w:hanging="339"/>
        <w:jc w:val="right"/>
      </w:pPr>
      <w:rPr>
        <w:rFonts w:hint="default"/>
        <w:w w:val="94"/>
        <w:lang w:val="ru-RU" w:eastAsia="en-US" w:bidi="ar-SA"/>
      </w:rPr>
    </w:lvl>
    <w:lvl w:ilvl="1" w:tplc="ACE43A9C">
      <w:numFmt w:val="bullet"/>
      <w:lvlText w:val="•"/>
      <w:lvlJc w:val="left"/>
      <w:pPr>
        <w:ind w:left="4578" w:hanging="339"/>
      </w:pPr>
      <w:rPr>
        <w:rFonts w:hint="default"/>
        <w:lang w:val="ru-RU" w:eastAsia="en-US" w:bidi="ar-SA"/>
      </w:rPr>
    </w:lvl>
    <w:lvl w:ilvl="2" w:tplc="DEA87B80">
      <w:numFmt w:val="bullet"/>
      <w:lvlText w:val="•"/>
      <w:lvlJc w:val="left"/>
      <w:pPr>
        <w:ind w:left="5116" w:hanging="339"/>
      </w:pPr>
      <w:rPr>
        <w:rFonts w:hint="default"/>
        <w:lang w:val="ru-RU" w:eastAsia="en-US" w:bidi="ar-SA"/>
      </w:rPr>
    </w:lvl>
    <w:lvl w:ilvl="3" w:tplc="5E6CF1B6">
      <w:numFmt w:val="bullet"/>
      <w:lvlText w:val="•"/>
      <w:lvlJc w:val="left"/>
      <w:pPr>
        <w:ind w:left="5654" w:hanging="339"/>
      </w:pPr>
      <w:rPr>
        <w:rFonts w:hint="default"/>
        <w:lang w:val="ru-RU" w:eastAsia="en-US" w:bidi="ar-SA"/>
      </w:rPr>
    </w:lvl>
    <w:lvl w:ilvl="4" w:tplc="657CA02C">
      <w:numFmt w:val="bullet"/>
      <w:lvlText w:val="•"/>
      <w:lvlJc w:val="left"/>
      <w:pPr>
        <w:ind w:left="6192" w:hanging="339"/>
      </w:pPr>
      <w:rPr>
        <w:rFonts w:hint="default"/>
        <w:lang w:val="ru-RU" w:eastAsia="en-US" w:bidi="ar-SA"/>
      </w:rPr>
    </w:lvl>
    <w:lvl w:ilvl="5" w:tplc="51AA5ADE">
      <w:numFmt w:val="bullet"/>
      <w:lvlText w:val="•"/>
      <w:lvlJc w:val="left"/>
      <w:pPr>
        <w:ind w:left="6730" w:hanging="339"/>
      </w:pPr>
      <w:rPr>
        <w:rFonts w:hint="default"/>
        <w:lang w:val="ru-RU" w:eastAsia="en-US" w:bidi="ar-SA"/>
      </w:rPr>
    </w:lvl>
    <w:lvl w:ilvl="6" w:tplc="90FC8D66">
      <w:numFmt w:val="bullet"/>
      <w:lvlText w:val="•"/>
      <w:lvlJc w:val="left"/>
      <w:pPr>
        <w:ind w:left="7268" w:hanging="339"/>
      </w:pPr>
      <w:rPr>
        <w:rFonts w:hint="default"/>
        <w:lang w:val="ru-RU" w:eastAsia="en-US" w:bidi="ar-SA"/>
      </w:rPr>
    </w:lvl>
    <w:lvl w:ilvl="7" w:tplc="0090FC7A">
      <w:numFmt w:val="bullet"/>
      <w:lvlText w:val="•"/>
      <w:lvlJc w:val="left"/>
      <w:pPr>
        <w:ind w:left="7806" w:hanging="339"/>
      </w:pPr>
      <w:rPr>
        <w:rFonts w:hint="default"/>
        <w:lang w:val="ru-RU" w:eastAsia="en-US" w:bidi="ar-SA"/>
      </w:rPr>
    </w:lvl>
    <w:lvl w:ilvl="8" w:tplc="5DD068B8">
      <w:numFmt w:val="bullet"/>
      <w:lvlText w:val="•"/>
      <w:lvlJc w:val="left"/>
      <w:pPr>
        <w:ind w:left="8344" w:hanging="339"/>
      </w:pPr>
      <w:rPr>
        <w:rFonts w:hint="default"/>
        <w:lang w:val="ru-RU" w:eastAsia="en-US" w:bidi="ar-SA"/>
      </w:rPr>
    </w:lvl>
  </w:abstractNum>
  <w:abstractNum w:abstractNumId="1">
    <w:nsid w:val="05716C9A"/>
    <w:multiLevelType w:val="hybridMultilevel"/>
    <w:tmpl w:val="36E459C4"/>
    <w:lvl w:ilvl="0" w:tplc="42B23AE2">
      <w:start w:val="1"/>
      <w:numFmt w:val="decimal"/>
      <w:lvlText w:val="%1."/>
      <w:lvlJc w:val="left"/>
      <w:pPr>
        <w:ind w:left="1182" w:hanging="480"/>
        <w:jc w:val="left"/>
      </w:pPr>
      <w:rPr>
        <w:rFonts w:hint="default"/>
        <w:w w:val="92"/>
        <w:lang w:val="ru-RU" w:eastAsia="en-US" w:bidi="ar-SA"/>
      </w:rPr>
    </w:lvl>
    <w:lvl w:ilvl="1" w:tplc="6FD01F66">
      <w:numFmt w:val="bullet"/>
      <w:lvlText w:val="•"/>
      <w:lvlJc w:val="left"/>
      <w:pPr>
        <w:ind w:left="2102" w:hanging="480"/>
      </w:pPr>
      <w:rPr>
        <w:rFonts w:hint="default"/>
        <w:lang w:val="ru-RU" w:eastAsia="en-US" w:bidi="ar-SA"/>
      </w:rPr>
    </w:lvl>
    <w:lvl w:ilvl="2" w:tplc="0F8E1CB2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  <w:lvl w:ilvl="3" w:tplc="60400D1A">
      <w:numFmt w:val="bullet"/>
      <w:lvlText w:val="•"/>
      <w:lvlJc w:val="left"/>
      <w:pPr>
        <w:ind w:left="3946" w:hanging="480"/>
      </w:pPr>
      <w:rPr>
        <w:rFonts w:hint="default"/>
        <w:lang w:val="ru-RU" w:eastAsia="en-US" w:bidi="ar-SA"/>
      </w:rPr>
    </w:lvl>
    <w:lvl w:ilvl="4" w:tplc="1DA24C8A">
      <w:numFmt w:val="bullet"/>
      <w:lvlText w:val="•"/>
      <w:lvlJc w:val="left"/>
      <w:pPr>
        <w:ind w:left="4868" w:hanging="480"/>
      </w:pPr>
      <w:rPr>
        <w:rFonts w:hint="default"/>
        <w:lang w:val="ru-RU" w:eastAsia="en-US" w:bidi="ar-SA"/>
      </w:rPr>
    </w:lvl>
    <w:lvl w:ilvl="5" w:tplc="B6FC8BC0">
      <w:numFmt w:val="bullet"/>
      <w:lvlText w:val="•"/>
      <w:lvlJc w:val="left"/>
      <w:pPr>
        <w:ind w:left="5790" w:hanging="480"/>
      </w:pPr>
      <w:rPr>
        <w:rFonts w:hint="default"/>
        <w:lang w:val="ru-RU" w:eastAsia="en-US" w:bidi="ar-SA"/>
      </w:rPr>
    </w:lvl>
    <w:lvl w:ilvl="6" w:tplc="E27A0CAC">
      <w:numFmt w:val="bullet"/>
      <w:lvlText w:val="•"/>
      <w:lvlJc w:val="left"/>
      <w:pPr>
        <w:ind w:left="6712" w:hanging="480"/>
      </w:pPr>
      <w:rPr>
        <w:rFonts w:hint="default"/>
        <w:lang w:val="ru-RU" w:eastAsia="en-US" w:bidi="ar-SA"/>
      </w:rPr>
    </w:lvl>
    <w:lvl w:ilvl="7" w:tplc="6D5CFEF8">
      <w:numFmt w:val="bullet"/>
      <w:lvlText w:val="•"/>
      <w:lvlJc w:val="left"/>
      <w:pPr>
        <w:ind w:left="7634" w:hanging="480"/>
      </w:pPr>
      <w:rPr>
        <w:rFonts w:hint="default"/>
        <w:lang w:val="ru-RU" w:eastAsia="en-US" w:bidi="ar-SA"/>
      </w:rPr>
    </w:lvl>
    <w:lvl w:ilvl="8" w:tplc="1094501C">
      <w:numFmt w:val="bullet"/>
      <w:lvlText w:val="•"/>
      <w:lvlJc w:val="left"/>
      <w:pPr>
        <w:ind w:left="8556" w:hanging="480"/>
      </w:pPr>
      <w:rPr>
        <w:rFonts w:hint="default"/>
        <w:lang w:val="ru-RU" w:eastAsia="en-US" w:bidi="ar-SA"/>
      </w:rPr>
    </w:lvl>
  </w:abstractNum>
  <w:abstractNum w:abstractNumId="2">
    <w:nsid w:val="2141050A"/>
    <w:multiLevelType w:val="hybridMultilevel"/>
    <w:tmpl w:val="085615AE"/>
    <w:lvl w:ilvl="0" w:tplc="0672A6B6">
      <w:numFmt w:val="bullet"/>
      <w:lvlText w:val="-"/>
      <w:lvlJc w:val="left"/>
      <w:pPr>
        <w:ind w:left="312" w:hanging="42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698516E">
      <w:numFmt w:val="bullet"/>
      <w:lvlText w:val="•"/>
      <w:lvlJc w:val="left"/>
      <w:pPr>
        <w:ind w:left="1240" w:hanging="422"/>
      </w:pPr>
      <w:rPr>
        <w:rFonts w:hint="default"/>
        <w:lang w:val="ru-RU" w:eastAsia="en-US" w:bidi="ar-SA"/>
      </w:rPr>
    </w:lvl>
    <w:lvl w:ilvl="2" w:tplc="4D5E7858">
      <w:numFmt w:val="bullet"/>
      <w:lvlText w:val="•"/>
      <w:lvlJc w:val="left"/>
      <w:pPr>
        <w:ind w:left="2160" w:hanging="422"/>
      </w:pPr>
      <w:rPr>
        <w:rFonts w:hint="default"/>
        <w:lang w:val="ru-RU" w:eastAsia="en-US" w:bidi="ar-SA"/>
      </w:rPr>
    </w:lvl>
    <w:lvl w:ilvl="3" w:tplc="34167A4C">
      <w:numFmt w:val="bullet"/>
      <w:lvlText w:val="•"/>
      <w:lvlJc w:val="left"/>
      <w:pPr>
        <w:ind w:left="3080" w:hanging="422"/>
      </w:pPr>
      <w:rPr>
        <w:rFonts w:hint="default"/>
        <w:lang w:val="ru-RU" w:eastAsia="en-US" w:bidi="ar-SA"/>
      </w:rPr>
    </w:lvl>
    <w:lvl w:ilvl="4" w:tplc="1BCA82AA">
      <w:numFmt w:val="bullet"/>
      <w:lvlText w:val="•"/>
      <w:lvlJc w:val="left"/>
      <w:pPr>
        <w:ind w:left="4000" w:hanging="422"/>
      </w:pPr>
      <w:rPr>
        <w:rFonts w:hint="default"/>
        <w:lang w:val="ru-RU" w:eastAsia="en-US" w:bidi="ar-SA"/>
      </w:rPr>
    </w:lvl>
    <w:lvl w:ilvl="5" w:tplc="4F6A1DC4">
      <w:numFmt w:val="bullet"/>
      <w:lvlText w:val="•"/>
      <w:lvlJc w:val="left"/>
      <w:pPr>
        <w:ind w:left="4920" w:hanging="422"/>
      </w:pPr>
      <w:rPr>
        <w:rFonts w:hint="default"/>
        <w:lang w:val="ru-RU" w:eastAsia="en-US" w:bidi="ar-SA"/>
      </w:rPr>
    </w:lvl>
    <w:lvl w:ilvl="6" w:tplc="6EF8BE40">
      <w:numFmt w:val="bullet"/>
      <w:lvlText w:val="•"/>
      <w:lvlJc w:val="left"/>
      <w:pPr>
        <w:ind w:left="5840" w:hanging="422"/>
      </w:pPr>
      <w:rPr>
        <w:rFonts w:hint="default"/>
        <w:lang w:val="ru-RU" w:eastAsia="en-US" w:bidi="ar-SA"/>
      </w:rPr>
    </w:lvl>
    <w:lvl w:ilvl="7" w:tplc="4FA86F1C">
      <w:numFmt w:val="bullet"/>
      <w:lvlText w:val="•"/>
      <w:lvlJc w:val="left"/>
      <w:pPr>
        <w:ind w:left="6760" w:hanging="422"/>
      </w:pPr>
      <w:rPr>
        <w:rFonts w:hint="default"/>
        <w:lang w:val="ru-RU" w:eastAsia="en-US" w:bidi="ar-SA"/>
      </w:rPr>
    </w:lvl>
    <w:lvl w:ilvl="8" w:tplc="1EFC104C">
      <w:numFmt w:val="bullet"/>
      <w:lvlText w:val="•"/>
      <w:lvlJc w:val="left"/>
      <w:pPr>
        <w:ind w:left="7680" w:hanging="422"/>
      </w:pPr>
      <w:rPr>
        <w:rFonts w:hint="default"/>
        <w:lang w:val="ru-RU" w:eastAsia="en-US" w:bidi="ar-SA"/>
      </w:rPr>
    </w:lvl>
  </w:abstractNum>
  <w:abstractNum w:abstractNumId="3">
    <w:nsid w:val="2AB05EB8"/>
    <w:multiLevelType w:val="hybridMultilevel"/>
    <w:tmpl w:val="56742A2E"/>
    <w:lvl w:ilvl="0" w:tplc="AA842192">
      <w:start w:val="1"/>
      <w:numFmt w:val="decimal"/>
      <w:lvlText w:val="%1"/>
      <w:lvlJc w:val="left"/>
      <w:pPr>
        <w:ind w:left="169" w:hanging="652"/>
        <w:jc w:val="left"/>
      </w:pPr>
      <w:rPr>
        <w:rFonts w:hint="default"/>
        <w:lang w:val="ru-RU" w:eastAsia="en-US" w:bidi="ar-SA"/>
      </w:rPr>
    </w:lvl>
    <w:lvl w:ilvl="1" w:tplc="511C04AA">
      <w:numFmt w:val="none"/>
      <w:lvlText w:val=""/>
      <w:lvlJc w:val="left"/>
      <w:pPr>
        <w:tabs>
          <w:tab w:val="num" w:pos="360"/>
        </w:tabs>
      </w:pPr>
    </w:lvl>
    <w:lvl w:ilvl="2" w:tplc="5DBAFF28">
      <w:numFmt w:val="bullet"/>
      <w:lvlText w:val="-"/>
      <w:lvlJc w:val="left"/>
      <w:pPr>
        <w:ind w:left="182" w:hanging="381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3" w:tplc="28EEB050">
      <w:numFmt w:val="bullet"/>
      <w:lvlText w:val="•"/>
      <w:lvlJc w:val="left"/>
      <w:pPr>
        <w:ind w:left="2233" w:hanging="381"/>
      </w:pPr>
      <w:rPr>
        <w:rFonts w:hint="default"/>
        <w:lang w:val="ru-RU" w:eastAsia="en-US" w:bidi="ar-SA"/>
      </w:rPr>
    </w:lvl>
    <w:lvl w:ilvl="4" w:tplc="86422F14">
      <w:numFmt w:val="bullet"/>
      <w:lvlText w:val="•"/>
      <w:lvlJc w:val="left"/>
      <w:pPr>
        <w:ind w:left="3260" w:hanging="381"/>
      </w:pPr>
      <w:rPr>
        <w:rFonts w:hint="default"/>
        <w:lang w:val="ru-RU" w:eastAsia="en-US" w:bidi="ar-SA"/>
      </w:rPr>
    </w:lvl>
    <w:lvl w:ilvl="5" w:tplc="8D1E2AEA">
      <w:numFmt w:val="bullet"/>
      <w:lvlText w:val="•"/>
      <w:lvlJc w:val="left"/>
      <w:pPr>
        <w:ind w:left="4286" w:hanging="381"/>
      </w:pPr>
      <w:rPr>
        <w:rFonts w:hint="default"/>
        <w:lang w:val="ru-RU" w:eastAsia="en-US" w:bidi="ar-SA"/>
      </w:rPr>
    </w:lvl>
    <w:lvl w:ilvl="6" w:tplc="A4A03044">
      <w:numFmt w:val="bullet"/>
      <w:lvlText w:val="•"/>
      <w:lvlJc w:val="left"/>
      <w:pPr>
        <w:ind w:left="5313" w:hanging="381"/>
      </w:pPr>
      <w:rPr>
        <w:rFonts w:hint="default"/>
        <w:lang w:val="ru-RU" w:eastAsia="en-US" w:bidi="ar-SA"/>
      </w:rPr>
    </w:lvl>
    <w:lvl w:ilvl="7" w:tplc="182A4148">
      <w:numFmt w:val="bullet"/>
      <w:lvlText w:val="•"/>
      <w:lvlJc w:val="left"/>
      <w:pPr>
        <w:ind w:left="6340" w:hanging="381"/>
      </w:pPr>
      <w:rPr>
        <w:rFonts w:hint="default"/>
        <w:lang w:val="ru-RU" w:eastAsia="en-US" w:bidi="ar-SA"/>
      </w:rPr>
    </w:lvl>
    <w:lvl w:ilvl="8" w:tplc="F4282540">
      <w:numFmt w:val="bullet"/>
      <w:lvlText w:val="•"/>
      <w:lvlJc w:val="left"/>
      <w:pPr>
        <w:ind w:left="7366" w:hanging="381"/>
      </w:pPr>
      <w:rPr>
        <w:rFonts w:hint="default"/>
        <w:lang w:val="ru-RU" w:eastAsia="en-US" w:bidi="ar-SA"/>
      </w:rPr>
    </w:lvl>
  </w:abstractNum>
  <w:abstractNum w:abstractNumId="4">
    <w:nsid w:val="625C3DB3"/>
    <w:multiLevelType w:val="multilevel"/>
    <w:tmpl w:val="7A440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B3B3B"/>
        <w:w w:val="9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3B3B3B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B3B3B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B3B3B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B3B3B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B3B3B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B3B3B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B3B3B"/>
        <w:w w:val="9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B3B3B"/>
        <w:w w:val="95"/>
      </w:rPr>
    </w:lvl>
  </w:abstractNum>
  <w:abstractNum w:abstractNumId="5">
    <w:nsid w:val="65B521C1"/>
    <w:multiLevelType w:val="hybridMultilevel"/>
    <w:tmpl w:val="857421C8"/>
    <w:lvl w:ilvl="0" w:tplc="361A0480">
      <w:start w:val="2"/>
      <w:numFmt w:val="decimal"/>
      <w:lvlText w:val="%1"/>
      <w:lvlJc w:val="left"/>
      <w:pPr>
        <w:ind w:left="111" w:hanging="463"/>
        <w:jc w:val="left"/>
      </w:pPr>
      <w:rPr>
        <w:rFonts w:hint="default"/>
        <w:lang w:val="ru-RU" w:eastAsia="en-US" w:bidi="ar-SA"/>
      </w:rPr>
    </w:lvl>
    <w:lvl w:ilvl="1" w:tplc="FBCE9068">
      <w:numFmt w:val="none"/>
      <w:lvlText w:val=""/>
      <w:lvlJc w:val="left"/>
      <w:pPr>
        <w:tabs>
          <w:tab w:val="num" w:pos="360"/>
        </w:tabs>
      </w:pPr>
    </w:lvl>
    <w:lvl w:ilvl="2" w:tplc="6D06FEF6">
      <w:numFmt w:val="bullet"/>
      <w:lvlText w:val="•"/>
      <w:lvlJc w:val="left"/>
      <w:pPr>
        <w:ind w:left="1960" w:hanging="463"/>
      </w:pPr>
      <w:rPr>
        <w:rFonts w:hint="default"/>
        <w:lang w:val="ru-RU" w:eastAsia="en-US" w:bidi="ar-SA"/>
      </w:rPr>
    </w:lvl>
    <w:lvl w:ilvl="3" w:tplc="CDEA33AE">
      <w:numFmt w:val="bullet"/>
      <w:lvlText w:val="•"/>
      <w:lvlJc w:val="left"/>
      <w:pPr>
        <w:ind w:left="2880" w:hanging="463"/>
      </w:pPr>
      <w:rPr>
        <w:rFonts w:hint="default"/>
        <w:lang w:val="ru-RU" w:eastAsia="en-US" w:bidi="ar-SA"/>
      </w:rPr>
    </w:lvl>
    <w:lvl w:ilvl="4" w:tplc="FABECE92">
      <w:numFmt w:val="bullet"/>
      <w:lvlText w:val="•"/>
      <w:lvlJc w:val="left"/>
      <w:pPr>
        <w:ind w:left="3800" w:hanging="463"/>
      </w:pPr>
      <w:rPr>
        <w:rFonts w:hint="default"/>
        <w:lang w:val="ru-RU" w:eastAsia="en-US" w:bidi="ar-SA"/>
      </w:rPr>
    </w:lvl>
    <w:lvl w:ilvl="5" w:tplc="690A16E8">
      <w:numFmt w:val="bullet"/>
      <w:lvlText w:val="•"/>
      <w:lvlJc w:val="left"/>
      <w:pPr>
        <w:ind w:left="4720" w:hanging="463"/>
      </w:pPr>
      <w:rPr>
        <w:rFonts w:hint="default"/>
        <w:lang w:val="ru-RU" w:eastAsia="en-US" w:bidi="ar-SA"/>
      </w:rPr>
    </w:lvl>
    <w:lvl w:ilvl="6" w:tplc="41389610">
      <w:numFmt w:val="bullet"/>
      <w:lvlText w:val="•"/>
      <w:lvlJc w:val="left"/>
      <w:pPr>
        <w:ind w:left="5640" w:hanging="463"/>
      </w:pPr>
      <w:rPr>
        <w:rFonts w:hint="default"/>
        <w:lang w:val="ru-RU" w:eastAsia="en-US" w:bidi="ar-SA"/>
      </w:rPr>
    </w:lvl>
    <w:lvl w:ilvl="7" w:tplc="68EEEFFC">
      <w:numFmt w:val="bullet"/>
      <w:lvlText w:val="•"/>
      <w:lvlJc w:val="left"/>
      <w:pPr>
        <w:ind w:left="6560" w:hanging="463"/>
      </w:pPr>
      <w:rPr>
        <w:rFonts w:hint="default"/>
        <w:lang w:val="ru-RU" w:eastAsia="en-US" w:bidi="ar-SA"/>
      </w:rPr>
    </w:lvl>
    <w:lvl w:ilvl="8" w:tplc="1C66B640">
      <w:numFmt w:val="bullet"/>
      <w:lvlText w:val="•"/>
      <w:lvlJc w:val="left"/>
      <w:pPr>
        <w:ind w:left="7480" w:hanging="4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E9"/>
    <w:rsid w:val="000C0FF7"/>
    <w:rsid w:val="0012635C"/>
    <w:rsid w:val="001521D0"/>
    <w:rsid w:val="001756B4"/>
    <w:rsid w:val="001A34F5"/>
    <w:rsid w:val="0024785F"/>
    <w:rsid w:val="00320C73"/>
    <w:rsid w:val="003F2F99"/>
    <w:rsid w:val="00405F74"/>
    <w:rsid w:val="004960B9"/>
    <w:rsid w:val="005A0A10"/>
    <w:rsid w:val="007A2BE4"/>
    <w:rsid w:val="009566E9"/>
    <w:rsid w:val="009E02EF"/>
    <w:rsid w:val="00AE7B11"/>
    <w:rsid w:val="00B01AB6"/>
    <w:rsid w:val="00D15570"/>
    <w:rsid w:val="00ED2C93"/>
    <w:rsid w:val="00F360A4"/>
    <w:rsid w:val="00F36BFE"/>
    <w:rsid w:val="00FB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6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566E9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9566E9"/>
    <w:pPr>
      <w:widowControl w:val="0"/>
      <w:autoSpaceDE w:val="0"/>
      <w:autoSpaceDN w:val="0"/>
      <w:spacing w:after="0" w:line="240" w:lineRule="auto"/>
      <w:ind w:left="1182" w:right="108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rsid w:val="009566E9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6">
    <w:name w:val="List Paragraph"/>
    <w:basedOn w:val="a"/>
    <w:uiPriority w:val="1"/>
    <w:qFormat/>
    <w:rsid w:val="009566E9"/>
    <w:pPr>
      <w:widowControl w:val="0"/>
      <w:autoSpaceDE w:val="0"/>
      <w:autoSpaceDN w:val="0"/>
      <w:spacing w:after="0" w:line="240" w:lineRule="auto"/>
      <w:ind w:left="1177" w:hanging="33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01A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2022-10-19T08:48:00Z</cp:lastPrinted>
  <dcterms:created xsi:type="dcterms:W3CDTF">2022-10-19T08:48:00Z</dcterms:created>
  <dcterms:modified xsi:type="dcterms:W3CDTF">2022-10-19T08:48:00Z</dcterms:modified>
</cp:coreProperties>
</file>